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2F104D" w14:textId="77777777" w:rsidR="004A5189" w:rsidRDefault="004A5189" w:rsidP="004A5189">
      <w:pPr>
        <w:tabs>
          <w:tab w:val="center" w:pos="0"/>
        </w:tabs>
        <w:jc w:val="center"/>
        <w:rPr>
          <w:b/>
          <w:i/>
          <w:sz w:val="96"/>
        </w:rPr>
      </w:pPr>
      <w:r>
        <w:rPr>
          <w:b/>
          <w:i/>
          <w:sz w:val="96"/>
        </w:rPr>
        <w:t>Fly Creeker</w:t>
      </w:r>
    </w:p>
    <w:p w14:paraId="5A9136F5" w14:textId="77777777" w:rsidR="004A5189" w:rsidRDefault="004A5189" w:rsidP="004A5189">
      <w:pPr>
        <w:tabs>
          <w:tab w:val="center" w:pos="0"/>
        </w:tabs>
        <w:jc w:val="center"/>
        <w:rPr>
          <w:b/>
        </w:rPr>
      </w:pPr>
      <w:r>
        <w:rPr>
          <w:b/>
        </w:rPr>
        <w:t>NEWSLETTER of the FLY CREEK AREA HISTORICAL SOCIETY (FCAHS)</w:t>
      </w:r>
    </w:p>
    <w:p w14:paraId="253C6724" w14:textId="1DCD33F6" w:rsidR="00087AED" w:rsidRPr="00087AED" w:rsidRDefault="00087AED" w:rsidP="004A5189">
      <w:pPr>
        <w:tabs>
          <w:tab w:val="center" w:pos="0"/>
        </w:tabs>
        <w:jc w:val="center"/>
        <w:rPr>
          <w:b/>
        </w:rPr>
      </w:pPr>
      <w:proofErr w:type="spellStart"/>
      <w:proofErr w:type="gramStart"/>
      <w:r w:rsidRPr="00087AED">
        <w:rPr>
          <w:b/>
        </w:rPr>
        <w:t>www:http</w:t>
      </w:r>
      <w:r>
        <w:rPr>
          <w:b/>
        </w:rPr>
        <w:t>s</w:t>
      </w:r>
      <w:proofErr w:type="spellEnd"/>
      <w:r w:rsidRPr="00087AED">
        <w:rPr>
          <w:b/>
        </w:rPr>
        <w:t>//flycreekareahistoricalsociety.org</w:t>
      </w:r>
      <w:proofErr w:type="gramEnd"/>
    </w:p>
    <w:p w14:paraId="0FF63ECE" w14:textId="77777777" w:rsidR="00731A14" w:rsidRDefault="00731A14" w:rsidP="004A5189">
      <w:pPr>
        <w:tabs>
          <w:tab w:val="center" w:pos="0"/>
        </w:tabs>
        <w:jc w:val="center"/>
        <w:rPr>
          <w:b/>
        </w:rPr>
      </w:pPr>
      <w:r>
        <w:rPr>
          <w:b/>
        </w:rPr>
        <w:t>President: Greg Crowell, 607-547-2802; hfcrowell@gmail.com</w:t>
      </w:r>
    </w:p>
    <w:p w14:paraId="74D42A97" w14:textId="77777777" w:rsidR="004A5189" w:rsidRDefault="004A5189" w:rsidP="004A5189">
      <w:pPr>
        <w:tabs>
          <w:tab w:val="center" w:pos="0"/>
        </w:tabs>
        <w:jc w:val="center"/>
        <w:rPr>
          <w:b/>
        </w:rPr>
      </w:pPr>
      <w:r>
        <w:rPr>
          <w:b/>
        </w:rPr>
        <w:t>Editor: Bill Deane, 607-</w:t>
      </w:r>
      <w:r w:rsidR="004E2BA3">
        <w:rPr>
          <w:b/>
        </w:rPr>
        <w:t>547</w:t>
      </w:r>
      <w:r>
        <w:rPr>
          <w:b/>
        </w:rPr>
        <w:t>-</w:t>
      </w:r>
      <w:r w:rsidR="004E2BA3">
        <w:rPr>
          <w:b/>
        </w:rPr>
        <w:t>4426</w:t>
      </w:r>
      <w:r>
        <w:rPr>
          <w:b/>
        </w:rPr>
        <w:t xml:space="preserve">; </w:t>
      </w:r>
      <w:r w:rsidR="004E2BA3">
        <w:rPr>
          <w:b/>
        </w:rPr>
        <w:t>billd</w:t>
      </w:r>
      <w:r>
        <w:rPr>
          <w:b/>
        </w:rPr>
        <w:t>eane</w:t>
      </w:r>
      <w:r w:rsidR="004E2BA3">
        <w:rPr>
          <w:b/>
        </w:rPr>
        <w:t>14</w:t>
      </w:r>
      <w:r>
        <w:rPr>
          <w:b/>
        </w:rPr>
        <w:t>@</w:t>
      </w:r>
      <w:r w:rsidR="004E2BA3">
        <w:rPr>
          <w:b/>
        </w:rPr>
        <w:t>gmail</w:t>
      </w:r>
      <w:r>
        <w:rPr>
          <w:b/>
        </w:rPr>
        <w:t>.com</w:t>
      </w:r>
    </w:p>
    <w:p w14:paraId="0A72E72F" w14:textId="06045E02" w:rsidR="004A5189" w:rsidRDefault="004A5189" w:rsidP="004A5189">
      <w:pPr>
        <w:tabs>
          <w:tab w:val="center" w:pos="0"/>
        </w:tabs>
        <w:jc w:val="center"/>
        <w:rPr>
          <w:b/>
          <w:sz w:val="24"/>
        </w:rPr>
      </w:pPr>
      <w:r>
        <w:rPr>
          <w:b/>
          <w:sz w:val="24"/>
        </w:rPr>
        <w:t xml:space="preserve">VOLUME </w:t>
      </w:r>
      <w:r w:rsidR="004E2BA3">
        <w:rPr>
          <w:b/>
          <w:sz w:val="24"/>
        </w:rPr>
        <w:t>3</w:t>
      </w:r>
      <w:r w:rsidR="00087AED">
        <w:rPr>
          <w:b/>
          <w:sz w:val="24"/>
        </w:rPr>
        <w:t>7</w:t>
      </w:r>
      <w:r>
        <w:rPr>
          <w:b/>
          <w:sz w:val="24"/>
        </w:rPr>
        <w:t xml:space="preserve">, ISSUE </w:t>
      </w:r>
      <w:r w:rsidR="00226826">
        <w:rPr>
          <w:b/>
          <w:sz w:val="24"/>
        </w:rPr>
        <w:t>3</w:t>
      </w:r>
      <w:r>
        <w:rPr>
          <w:b/>
          <w:sz w:val="24"/>
        </w:rPr>
        <w:t xml:space="preserve"> * </w:t>
      </w:r>
      <w:r w:rsidR="001A221A">
        <w:rPr>
          <w:b/>
          <w:sz w:val="24"/>
        </w:rPr>
        <w:t>S</w:t>
      </w:r>
      <w:r w:rsidR="00226826">
        <w:rPr>
          <w:b/>
          <w:sz w:val="24"/>
        </w:rPr>
        <w:t>UMMER</w:t>
      </w:r>
      <w:r w:rsidR="008D3B8C">
        <w:rPr>
          <w:b/>
          <w:sz w:val="24"/>
        </w:rPr>
        <w:t>, 202</w:t>
      </w:r>
      <w:r w:rsidR="00087AED">
        <w:rPr>
          <w:b/>
          <w:sz w:val="24"/>
        </w:rPr>
        <w:t>5</w:t>
      </w:r>
    </w:p>
    <w:p w14:paraId="751BA128" w14:textId="77777777" w:rsidR="004A5189" w:rsidRDefault="004A5189" w:rsidP="004A5189">
      <w:pPr>
        <w:jc w:val="center"/>
        <w:rPr>
          <w:sz w:val="16"/>
          <w:szCs w:val="16"/>
        </w:rPr>
      </w:pPr>
    </w:p>
    <w:p w14:paraId="40026661" w14:textId="77777777" w:rsidR="002D3271" w:rsidRDefault="002D3271" w:rsidP="004A5189">
      <w:pPr>
        <w:jc w:val="center"/>
        <w:rPr>
          <w:sz w:val="16"/>
          <w:szCs w:val="16"/>
        </w:rPr>
      </w:pPr>
    </w:p>
    <w:p w14:paraId="371E71FA" w14:textId="3283CCEB" w:rsidR="008903A2" w:rsidRDefault="008903A2" w:rsidP="008903A2">
      <w:pPr>
        <w:jc w:val="center"/>
        <w:rPr>
          <w:b/>
          <w:sz w:val="22"/>
          <w:szCs w:val="22"/>
        </w:rPr>
      </w:pPr>
      <w:r>
        <w:rPr>
          <w:b/>
          <w:sz w:val="22"/>
          <w:szCs w:val="22"/>
        </w:rPr>
        <w:t>NEWS BRIEFS</w:t>
      </w:r>
    </w:p>
    <w:p w14:paraId="52AED20C" w14:textId="77777777" w:rsidR="00D70623" w:rsidRDefault="00D70623" w:rsidP="001A221A">
      <w:pPr>
        <w:jc w:val="both"/>
        <w:rPr>
          <w:b/>
        </w:rPr>
      </w:pPr>
    </w:p>
    <w:p w14:paraId="66226C06" w14:textId="2312B491" w:rsidR="00163CC0" w:rsidRPr="009D4D85" w:rsidRDefault="00163CC0" w:rsidP="00163CC0">
      <w:pPr>
        <w:pStyle w:val="ListParagraph"/>
        <w:numPr>
          <w:ilvl w:val="0"/>
          <w:numId w:val="13"/>
        </w:numPr>
        <w:jc w:val="both"/>
        <w:rPr>
          <w:b/>
        </w:rPr>
      </w:pPr>
      <w:r>
        <w:rPr>
          <w:b/>
        </w:rPr>
        <w:t xml:space="preserve">Walking the Walk … </w:t>
      </w:r>
      <w:r w:rsidR="00B4484B" w:rsidRPr="00B4484B">
        <w:rPr>
          <w:bCs/>
        </w:rPr>
        <w:t>It may</w:t>
      </w:r>
      <w:r w:rsidR="00B4484B">
        <w:rPr>
          <w:bCs/>
        </w:rPr>
        <w:t xml:space="preserve"> be over by the time you read this, but t</w:t>
      </w:r>
      <w:r>
        <w:rPr>
          <w:bCs/>
        </w:rPr>
        <w:t>his weekend Dr. Cindy Falk will be leading another walking tour of Fly Creek, this one covering sites north of State Highway 28.  It will be held on Sunday, July 13 at 3 PM, and the cost is $10/person.  Call 607-547-8881, or go to otsego2000.org for details.  Other 2025 Historic Preservation Series tours are scheduled at Hartwick, Roseboom, Middlefield, and Cooperstown.</w:t>
      </w:r>
    </w:p>
    <w:p w14:paraId="519707B5" w14:textId="77777777" w:rsidR="00163CC0" w:rsidRPr="009D4D85" w:rsidRDefault="00163CC0" w:rsidP="00163CC0">
      <w:pPr>
        <w:pStyle w:val="ListParagraph"/>
        <w:rPr>
          <w:b/>
        </w:rPr>
      </w:pPr>
    </w:p>
    <w:p w14:paraId="19093B41" w14:textId="62782124" w:rsidR="00B25A23" w:rsidRPr="00B25A23" w:rsidRDefault="00B25A23" w:rsidP="00415465">
      <w:pPr>
        <w:pStyle w:val="ListParagraph"/>
        <w:numPr>
          <w:ilvl w:val="0"/>
          <w:numId w:val="13"/>
        </w:numPr>
        <w:jc w:val="both"/>
        <w:rPr>
          <w:b/>
        </w:rPr>
      </w:pPr>
      <w:r>
        <w:rPr>
          <w:b/>
        </w:rPr>
        <w:t xml:space="preserve">Brochure Thing … </w:t>
      </w:r>
      <w:r>
        <w:rPr>
          <w:bCs/>
        </w:rPr>
        <w:t>The FCAHS is one of 26 area museums/collections featured in a new brochure, “Historic Trails Otsego County Map.”  The colorful guide was produced by Otsego250, the Otsego County Board, Levi Anderson (Otsego County Planning GIS Coordinator), and Helen K. B. Rees (Oneonta Chapter DAR &amp; Swart-Wilcox Museum).  They have put us on the map!</w:t>
      </w:r>
    </w:p>
    <w:p w14:paraId="477C837B" w14:textId="77777777" w:rsidR="00B25A23" w:rsidRDefault="00B25A23" w:rsidP="00B25A23">
      <w:pPr>
        <w:jc w:val="both"/>
        <w:rPr>
          <w:b/>
        </w:rPr>
      </w:pPr>
    </w:p>
    <w:p w14:paraId="10043734" w14:textId="61255647" w:rsidR="00B25A23" w:rsidRPr="009D4D85" w:rsidRDefault="00B25A23" w:rsidP="00B25A23">
      <w:pPr>
        <w:pStyle w:val="ListParagraph"/>
        <w:numPr>
          <w:ilvl w:val="0"/>
          <w:numId w:val="13"/>
        </w:numPr>
        <w:jc w:val="both"/>
        <w:rPr>
          <w:b/>
        </w:rPr>
      </w:pPr>
      <w:r>
        <w:rPr>
          <w:b/>
        </w:rPr>
        <w:t xml:space="preserve">Stacking up a Profit … </w:t>
      </w:r>
      <w:r>
        <w:rPr>
          <w:bCs/>
        </w:rPr>
        <w:t>The May 4 pancake breakfast grossed $1,802 for the Society, breaking the record set last fall.  In addition, the 50-50 raffle netted us another $126, with Laurel O’Brien winning the grand prize.  Thanks to event chair Tony Kroker and all the volunteers and donors wh</w:t>
      </w:r>
      <w:r w:rsidR="00907554">
        <w:rPr>
          <w:bCs/>
        </w:rPr>
        <w:t>o</w:t>
      </w:r>
      <w:r>
        <w:rPr>
          <w:bCs/>
        </w:rPr>
        <w:t xml:space="preserve"> made this such a success!</w:t>
      </w:r>
      <w:r w:rsidR="0023259B">
        <w:rPr>
          <w:bCs/>
        </w:rPr>
        <w:t xml:space="preserve">  The fall event, newly christened the “Country Breakfast,” is tentatively scheduled for October 5.</w:t>
      </w:r>
    </w:p>
    <w:p w14:paraId="4DDCB816" w14:textId="77777777" w:rsidR="009D4D85" w:rsidRPr="009D4D85" w:rsidRDefault="009D4D85" w:rsidP="009D4D85">
      <w:pPr>
        <w:pStyle w:val="ListParagraph"/>
        <w:rPr>
          <w:b/>
        </w:rPr>
      </w:pPr>
    </w:p>
    <w:p w14:paraId="28F804CB" w14:textId="2C120563" w:rsidR="009D4D85" w:rsidRPr="00B25A23" w:rsidRDefault="00163CC0" w:rsidP="00B25A23">
      <w:pPr>
        <w:pStyle w:val="ListParagraph"/>
        <w:numPr>
          <w:ilvl w:val="0"/>
          <w:numId w:val="13"/>
        </w:numPr>
        <w:jc w:val="both"/>
        <w:rPr>
          <w:b/>
        </w:rPr>
      </w:pPr>
      <w:r>
        <w:rPr>
          <w:b/>
        </w:rPr>
        <w:t>Rough</w:t>
      </w:r>
      <w:r w:rsidR="009D4D85">
        <w:rPr>
          <w:b/>
        </w:rPr>
        <w:t xml:space="preserve"> Roads </w:t>
      </w:r>
      <w:r w:rsidR="00907554">
        <w:rPr>
          <w:b/>
        </w:rPr>
        <w:t>Spoil</w:t>
      </w:r>
      <w:r w:rsidR="009D4D85">
        <w:rPr>
          <w:b/>
        </w:rPr>
        <w:t xml:space="preserve"> Road Show … </w:t>
      </w:r>
      <w:r w:rsidR="009D4D85">
        <w:rPr>
          <w:bCs/>
        </w:rPr>
        <w:t xml:space="preserve">Due to flash-flooding and road closures in Bainbridge on June 22, appraiser Chris Brown was unable to make it to our Antique Appraisal &amp; Museum Day event.  We did have several area collections and museums represented in our building, </w:t>
      </w:r>
      <w:r>
        <w:rPr>
          <w:bCs/>
        </w:rPr>
        <w:t>and</w:t>
      </w:r>
      <w:r w:rsidR="009D4D85">
        <w:rPr>
          <w:bCs/>
        </w:rPr>
        <w:t xml:space="preserve"> many visitors</w:t>
      </w:r>
      <w:r w:rsidR="00907554">
        <w:rPr>
          <w:bCs/>
        </w:rPr>
        <w:t xml:space="preserve"> admiring them</w:t>
      </w:r>
      <w:r w:rsidR="009D4D85">
        <w:rPr>
          <w:bCs/>
        </w:rPr>
        <w:t>.</w:t>
      </w:r>
      <w:r w:rsidR="00907554">
        <w:rPr>
          <w:bCs/>
        </w:rPr>
        <w:t xml:space="preserve">  And we collected some $200 in donations.  We hope to try again with Chris next year.</w:t>
      </w:r>
      <w:r w:rsidR="009D4D85">
        <w:rPr>
          <w:bCs/>
        </w:rPr>
        <w:t xml:space="preserve"> </w:t>
      </w:r>
    </w:p>
    <w:p w14:paraId="43E5AE60" w14:textId="77777777" w:rsidR="00B25A23" w:rsidRPr="00B25A23" w:rsidRDefault="00B25A23" w:rsidP="00B25A23">
      <w:pPr>
        <w:ind w:left="360"/>
        <w:jc w:val="both"/>
        <w:rPr>
          <w:b/>
        </w:rPr>
      </w:pPr>
    </w:p>
    <w:p w14:paraId="4074318A" w14:textId="32B3DC3A" w:rsidR="009D4D85" w:rsidRDefault="00163CC0" w:rsidP="009D4D85">
      <w:pPr>
        <w:pStyle w:val="ListParagraph"/>
        <w:numPr>
          <w:ilvl w:val="0"/>
          <w:numId w:val="13"/>
        </w:numPr>
        <w:jc w:val="both"/>
        <w:rPr>
          <w:bCs/>
        </w:rPr>
      </w:pPr>
      <w:r>
        <w:rPr>
          <w:b/>
        </w:rPr>
        <w:t xml:space="preserve">Hey, </w:t>
      </w:r>
      <w:r w:rsidR="009D4D85">
        <w:rPr>
          <w:b/>
        </w:rPr>
        <w:t>Lady</w:t>
      </w:r>
      <w:r>
        <w:rPr>
          <w:b/>
        </w:rPr>
        <w:t>!</w:t>
      </w:r>
      <w:r w:rsidR="009D4D85">
        <w:rPr>
          <w:b/>
        </w:rPr>
        <w:t xml:space="preserve"> … </w:t>
      </w:r>
      <w:r w:rsidR="009D4D85">
        <w:rPr>
          <w:bCs/>
        </w:rPr>
        <w:t>From August 7-10</w:t>
      </w:r>
      <w:r w:rsidR="009D4D85" w:rsidRPr="00EB7021">
        <w:rPr>
          <w:bCs/>
        </w:rPr>
        <w:t>,</w:t>
      </w:r>
      <w:r w:rsidR="009D4D85">
        <w:rPr>
          <w:b/>
        </w:rPr>
        <w:t xml:space="preserve"> </w:t>
      </w:r>
      <w:r w:rsidR="009D4D85">
        <w:rPr>
          <w:bCs/>
        </w:rPr>
        <w:t xml:space="preserve">the FCAHS will be hosting an exhibit of work by Fly Creek photo artist, Lady </w:t>
      </w:r>
      <w:proofErr w:type="spellStart"/>
      <w:r w:rsidR="009D4D85">
        <w:rPr>
          <w:bCs/>
        </w:rPr>
        <w:t>Ostapeck</w:t>
      </w:r>
      <w:proofErr w:type="spellEnd"/>
      <w:r w:rsidR="009D4D85">
        <w:rPr>
          <w:bCs/>
        </w:rPr>
        <w:t xml:space="preserve"> (1918-2017).  </w:t>
      </w:r>
      <w:r>
        <w:rPr>
          <w:bCs/>
        </w:rPr>
        <w:t xml:space="preserve">The hours will be 4-7 PM on Thursday </w:t>
      </w:r>
      <w:r w:rsidR="00907554">
        <w:rPr>
          <w:bCs/>
        </w:rPr>
        <w:t>&amp;</w:t>
      </w:r>
      <w:r>
        <w:rPr>
          <w:bCs/>
        </w:rPr>
        <w:t xml:space="preserve"> Friday, and 11-3 on Saturday &amp; Sunday</w:t>
      </w:r>
      <w:r w:rsidR="0023259B">
        <w:rPr>
          <w:bCs/>
        </w:rPr>
        <w:t>, and the admission fee is $5</w:t>
      </w:r>
      <w:r>
        <w:rPr>
          <w:bCs/>
        </w:rPr>
        <w:t xml:space="preserve">.  </w:t>
      </w:r>
      <w:r w:rsidR="009D4D85">
        <w:rPr>
          <w:bCs/>
        </w:rPr>
        <w:t>If you have any of her photos to lend, or stories about your experiences working with her, please share them with us!</w:t>
      </w:r>
    </w:p>
    <w:p w14:paraId="172AE75B" w14:textId="77777777" w:rsidR="0008021D" w:rsidRPr="0008021D" w:rsidRDefault="0008021D" w:rsidP="0008021D">
      <w:pPr>
        <w:pStyle w:val="ListParagraph"/>
        <w:rPr>
          <w:bCs/>
        </w:rPr>
      </w:pPr>
    </w:p>
    <w:p w14:paraId="692A4F23" w14:textId="6334DF67" w:rsidR="0008021D" w:rsidRDefault="0008021D" w:rsidP="009D4D85">
      <w:pPr>
        <w:pStyle w:val="ListParagraph"/>
        <w:numPr>
          <w:ilvl w:val="0"/>
          <w:numId w:val="13"/>
        </w:numPr>
        <w:jc w:val="both"/>
        <w:rPr>
          <w:bCs/>
        </w:rPr>
      </w:pPr>
      <w:r w:rsidRPr="0008021D">
        <w:rPr>
          <w:b/>
        </w:rPr>
        <w:t>Give Us an Inch, We’ll Take a Yard Sale …</w:t>
      </w:r>
      <w:r>
        <w:rPr>
          <w:bCs/>
        </w:rPr>
        <w:t xml:space="preserve"> Dora Cooke has </w:t>
      </w:r>
      <w:r w:rsidR="00640BE4">
        <w:rPr>
          <w:bCs/>
        </w:rPr>
        <w:t>stepped back</w:t>
      </w:r>
      <w:r>
        <w:rPr>
          <w:bCs/>
        </w:rPr>
        <w:t xml:space="preserve"> after a quarter-century spearheading our annual Fly Creek Yard Sale Day, but Claire Kepner has volunteered to take over</w:t>
      </w:r>
      <w:r w:rsidR="00907554">
        <w:rPr>
          <w:bCs/>
        </w:rPr>
        <w:t>, with Dora’s guidance</w:t>
      </w:r>
      <w:r>
        <w:rPr>
          <w:bCs/>
        </w:rPr>
        <w:t>.  The 2025 event will be on Saturday, August 23.</w:t>
      </w:r>
    </w:p>
    <w:p w14:paraId="7BB03591" w14:textId="77777777" w:rsidR="00907554" w:rsidRPr="00907554" w:rsidRDefault="00907554" w:rsidP="00907554">
      <w:pPr>
        <w:pStyle w:val="ListParagraph"/>
        <w:rPr>
          <w:bCs/>
        </w:rPr>
      </w:pPr>
    </w:p>
    <w:p w14:paraId="77A0034D" w14:textId="77777777" w:rsidR="00575FB8" w:rsidRDefault="00575FB8" w:rsidP="00575FB8">
      <w:pPr>
        <w:pStyle w:val="ListParagraph"/>
        <w:numPr>
          <w:ilvl w:val="0"/>
          <w:numId w:val="11"/>
        </w:numPr>
        <w:jc w:val="both"/>
        <w:rPr>
          <w:bCs/>
        </w:rPr>
      </w:pPr>
      <w:r>
        <w:rPr>
          <w:b/>
        </w:rPr>
        <w:t xml:space="preserve">Time for Another Event? … </w:t>
      </w:r>
      <w:r>
        <w:rPr>
          <w:bCs/>
        </w:rPr>
        <w:t>The FCAHS is planning to host a clock show in our building sometime in September.  Watch for signs, news articles, and on-line postings for more details.</w:t>
      </w:r>
    </w:p>
    <w:p w14:paraId="50AB9DA7" w14:textId="77777777" w:rsidR="00575FB8" w:rsidRPr="00AA2C1A" w:rsidRDefault="00575FB8" w:rsidP="00575FB8">
      <w:pPr>
        <w:pStyle w:val="ListParagraph"/>
        <w:rPr>
          <w:bCs/>
        </w:rPr>
      </w:pPr>
    </w:p>
    <w:p w14:paraId="5D055A49" w14:textId="77777777" w:rsidR="0096089A" w:rsidRDefault="0096089A" w:rsidP="0096089A">
      <w:pPr>
        <w:numPr>
          <w:ilvl w:val="0"/>
          <w:numId w:val="4"/>
        </w:numPr>
        <w:jc w:val="both"/>
      </w:pPr>
      <w:r>
        <w:rPr>
          <w:b/>
        </w:rPr>
        <w:t xml:space="preserve">Building for Rent … </w:t>
      </w:r>
      <w:r>
        <w:t>The FCAHS has set a fee schedule for rental of its building.  For full-day use, the rate is $200 for profit-making organizations, $100 for 501 C (3) non-profit organizations, $75 for the general public, and $50 for FCAHS members; the respective rates for half-day use are $100, $50, $37.50, and $25.  There is no fee for FCAHS-sponsored events.  A security deposit equal to the user fee, and proof of $250,000 liability insurance, are required.  There are also fees for a custodian ($15/hour, minimum $60), and for heat, if required ($50).  Contact the FCAHS President for further information.</w:t>
      </w:r>
    </w:p>
    <w:p w14:paraId="611E2B8A" w14:textId="77777777" w:rsidR="00B4484B" w:rsidRDefault="00B4484B" w:rsidP="0096089A">
      <w:pPr>
        <w:pStyle w:val="ListParagraph"/>
        <w:jc w:val="center"/>
        <w:rPr>
          <w:b/>
          <w:bCs/>
        </w:rPr>
      </w:pPr>
    </w:p>
    <w:p w14:paraId="316583ED" w14:textId="2BBED9F0" w:rsidR="00A96DC3" w:rsidRDefault="00C50DB0" w:rsidP="0096089A">
      <w:pPr>
        <w:pStyle w:val="ListParagraph"/>
        <w:jc w:val="center"/>
        <w:rPr>
          <w:b/>
          <w:bCs/>
        </w:rPr>
      </w:pPr>
      <w:r>
        <w:rPr>
          <w:b/>
          <w:bCs/>
        </w:rPr>
        <w:t xml:space="preserve">(More </w:t>
      </w:r>
      <w:r w:rsidR="00640BE4">
        <w:rPr>
          <w:b/>
          <w:bCs/>
        </w:rPr>
        <w:t>n</w:t>
      </w:r>
      <w:r>
        <w:rPr>
          <w:b/>
          <w:bCs/>
        </w:rPr>
        <w:t xml:space="preserve">ews </w:t>
      </w:r>
      <w:r w:rsidR="00640BE4">
        <w:rPr>
          <w:b/>
          <w:bCs/>
        </w:rPr>
        <w:t>b</w:t>
      </w:r>
      <w:r>
        <w:rPr>
          <w:b/>
          <w:bCs/>
        </w:rPr>
        <w:t xml:space="preserve">riefs on </w:t>
      </w:r>
      <w:r w:rsidR="00640BE4">
        <w:rPr>
          <w:b/>
          <w:bCs/>
        </w:rPr>
        <w:t>b</w:t>
      </w:r>
      <w:r>
        <w:rPr>
          <w:b/>
          <w:bCs/>
        </w:rPr>
        <w:t xml:space="preserve">ack </w:t>
      </w:r>
      <w:r w:rsidR="00640BE4">
        <w:rPr>
          <w:b/>
          <w:bCs/>
        </w:rPr>
        <w:t>p</w:t>
      </w:r>
      <w:r>
        <w:rPr>
          <w:b/>
          <w:bCs/>
        </w:rPr>
        <w:t>age)</w:t>
      </w:r>
    </w:p>
    <w:p w14:paraId="3F5DCEED" w14:textId="77777777" w:rsidR="00321AE3" w:rsidRDefault="00A96DC3" w:rsidP="00321AE3">
      <w:pPr>
        <w:overflowPunct/>
        <w:autoSpaceDE/>
        <w:autoSpaceDN/>
        <w:adjustRightInd/>
        <w:jc w:val="center"/>
        <w:textAlignment w:val="auto"/>
        <w:rPr>
          <w:b/>
          <w:sz w:val="24"/>
          <w:szCs w:val="24"/>
        </w:rPr>
      </w:pPr>
      <w:r>
        <w:rPr>
          <w:b/>
          <w:bCs/>
        </w:rPr>
        <w:br w:type="page"/>
      </w:r>
      <w:r w:rsidR="00321AE3">
        <w:rPr>
          <w:b/>
          <w:sz w:val="24"/>
          <w:szCs w:val="24"/>
        </w:rPr>
        <w:lastRenderedPageBreak/>
        <w:t>FROM THE ARCHIVES</w:t>
      </w:r>
    </w:p>
    <w:p w14:paraId="0CD839B6" w14:textId="77777777" w:rsidR="00321AE3" w:rsidRDefault="00321AE3" w:rsidP="00321AE3">
      <w:pPr>
        <w:overflowPunct/>
        <w:autoSpaceDE/>
        <w:autoSpaceDN/>
        <w:adjustRightInd/>
        <w:jc w:val="center"/>
        <w:textAlignment w:val="auto"/>
        <w:rPr>
          <w:sz w:val="24"/>
          <w:szCs w:val="24"/>
        </w:rPr>
      </w:pPr>
      <w:r>
        <w:rPr>
          <w:sz w:val="24"/>
          <w:szCs w:val="24"/>
        </w:rPr>
        <w:t xml:space="preserve">By </w:t>
      </w:r>
      <w:proofErr w:type="spellStart"/>
      <w:r>
        <w:rPr>
          <w:sz w:val="24"/>
          <w:szCs w:val="24"/>
        </w:rPr>
        <w:t>Deecy</w:t>
      </w:r>
      <w:proofErr w:type="spellEnd"/>
      <w:r>
        <w:rPr>
          <w:sz w:val="24"/>
          <w:szCs w:val="24"/>
        </w:rPr>
        <w:t xml:space="preserve"> Haviland</w:t>
      </w:r>
    </w:p>
    <w:p w14:paraId="5E2AA5E6" w14:textId="77777777" w:rsidR="00321AE3" w:rsidRDefault="00321AE3" w:rsidP="00321AE3">
      <w:pPr>
        <w:overflowPunct/>
        <w:autoSpaceDE/>
        <w:autoSpaceDN/>
        <w:adjustRightInd/>
        <w:jc w:val="center"/>
        <w:textAlignment w:val="auto"/>
        <w:rPr>
          <w:sz w:val="24"/>
          <w:szCs w:val="24"/>
        </w:rPr>
      </w:pPr>
    </w:p>
    <w:p w14:paraId="252B5DE5" w14:textId="77777777" w:rsidR="00321AE3" w:rsidRPr="00321AE3" w:rsidRDefault="00321AE3" w:rsidP="00321AE3">
      <w:pPr>
        <w:overflowPunct/>
        <w:autoSpaceDE/>
        <w:autoSpaceDN/>
        <w:adjustRightInd/>
        <w:jc w:val="both"/>
        <w:textAlignment w:val="auto"/>
        <w:rPr>
          <w:b/>
          <w:sz w:val="22"/>
          <w:szCs w:val="22"/>
        </w:rPr>
      </w:pPr>
      <w:r>
        <w:rPr>
          <w:sz w:val="24"/>
          <w:szCs w:val="24"/>
        </w:rPr>
        <w:tab/>
      </w:r>
      <w:r w:rsidRPr="00321AE3">
        <w:rPr>
          <w:b/>
          <w:bCs/>
          <w:sz w:val="22"/>
          <w:szCs w:val="22"/>
        </w:rPr>
        <w:t>(Editor’s note:</w:t>
      </w:r>
      <w:r w:rsidRPr="00321AE3">
        <w:rPr>
          <w:sz w:val="22"/>
          <w:szCs w:val="22"/>
        </w:rPr>
        <w:t xml:space="preserve"> </w:t>
      </w:r>
      <w:r w:rsidRPr="00321AE3">
        <w:rPr>
          <w:b/>
          <w:sz w:val="22"/>
          <w:szCs w:val="22"/>
        </w:rPr>
        <w:t xml:space="preserve">This was </w:t>
      </w:r>
      <w:proofErr w:type="spellStart"/>
      <w:r w:rsidRPr="00321AE3">
        <w:rPr>
          <w:b/>
          <w:sz w:val="22"/>
          <w:szCs w:val="22"/>
        </w:rPr>
        <w:t>Deecy’s</w:t>
      </w:r>
      <w:proofErr w:type="spellEnd"/>
      <w:r w:rsidRPr="00321AE3">
        <w:rPr>
          <w:b/>
          <w:sz w:val="22"/>
          <w:szCs w:val="22"/>
        </w:rPr>
        <w:t xml:space="preserve"> final article featuring items from our FCAHS Museum collection, sent just days before her untimely death</w:t>
      </w:r>
      <w:r>
        <w:rPr>
          <w:b/>
          <w:sz w:val="22"/>
          <w:szCs w:val="22"/>
        </w:rPr>
        <w:t>; see below</w:t>
      </w:r>
      <w:r w:rsidRPr="00321AE3">
        <w:rPr>
          <w:b/>
          <w:sz w:val="22"/>
          <w:szCs w:val="22"/>
        </w:rPr>
        <w:t>.)</w:t>
      </w:r>
    </w:p>
    <w:p w14:paraId="0BBDDEE7" w14:textId="77777777" w:rsidR="00321AE3" w:rsidRDefault="00321AE3" w:rsidP="00321AE3">
      <w:pPr>
        <w:overflowPunct/>
        <w:autoSpaceDE/>
        <w:autoSpaceDN/>
        <w:adjustRightInd/>
        <w:jc w:val="both"/>
        <w:textAlignment w:val="auto"/>
        <w:rPr>
          <w:b/>
          <w:sz w:val="24"/>
          <w:szCs w:val="24"/>
        </w:rPr>
      </w:pPr>
    </w:p>
    <w:p w14:paraId="0E1D0D0D" w14:textId="77777777" w:rsidR="00321AE3" w:rsidRPr="00385862" w:rsidRDefault="00321AE3" w:rsidP="00321AE3">
      <w:pPr>
        <w:overflowPunct/>
        <w:autoSpaceDE/>
        <w:autoSpaceDN/>
        <w:adjustRightInd/>
        <w:jc w:val="center"/>
        <w:textAlignment w:val="auto"/>
        <w:rPr>
          <w:b/>
          <w:bCs/>
          <w:sz w:val="22"/>
          <w:szCs w:val="22"/>
        </w:rPr>
      </w:pPr>
      <w:r w:rsidRPr="00385862">
        <w:rPr>
          <w:b/>
          <w:bCs/>
          <w:noProof/>
          <w:sz w:val="22"/>
          <w:szCs w:val="22"/>
        </w:rPr>
        <w:drawing>
          <wp:inline distT="0" distB="0" distL="0" distR="0" wp14:anchorId="5C227047" wp14:editId="303A2B9C">
            <wp:extent cx="3346472" cy="2509497"/>
            <wp:effectExtent l="0" t="0" r="6350" b="5715"/>
            <wp:docPr id="16271403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75243" cy="2531072"/>
                    </a:xfrm>
                    <a:prstGeom prst="rect">
                      <a:avLst/>
                    </a:prstGeom>
                    <a:noFill/>
                    <a:ln>
                      <a:noFill/>
                    </a:ln>
                  </pic:spPr>
                </pic:pic>
              </a:graphicData>
            </a:graphic>
          </wp:inline>
        </w:drawing>
      </w:r>
      <w:r w:rsidRPr="00374430">
        <w:rPr>
          <w:noProof/>
          <w:sz w:val="22"/>
          <w:szCs w:val="22"/>
        </w:rPr>
        <w:drawing>
          <wp:inline distT="0" distB="0" distL="0" distR="0" wp14:anchorId="42A7D504" wp14:editId="3BA3D006">
            <wp:extent cx="2095500" cy="2518197"/>
            <wp:effectExtent l="0" t="0" r="0" b="0"/>
            <wp:docPr id="15349264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4066" cy="2528491"/>
                    </a:xfrm>
                    <a:prstGeom prst="rect">
                      <a:avLst/>
                    </a:prstGeom>
                    <a:noFill/>
                    <a:ln>
                      <a:noFill/>
                    </a:ln>
                  </pic:spPr>
                </pic:pic>
              </a:graphicData>
            </a:graphic>
          </wp:inline>
        </w:drawing>
      </w:r>
    </w:p>
    <w:p w14:paraId="0B8A69FE" w14:textId="77777777" w:rsidR="00321AE3" w:rsidRDefault="00321AE3" w:rsidP="00321AE3">
      <w:pPr>
        <w:overflowPunct/>
        <w:autoSpaceDE/>
        <w:autoSpaceDN/>
        <w:adjustRightInd/>
        <w:textAlignment w:val="auto"/>
        <w:rPr>
          <w:b/>
          <w:bCs/>
          <w:sz w:val="22"/>
          <w:szCs w:val="22"/>
        </w:rPr>
      </w:pPr>
    </w:p>
    <w:p w14:paraId="5810E693" w14:textId="77777777" w:rsidR="00321AE3" w:rsidRPr="00321AE3" w:rsidRDefault="00321AE3" w:rsidP="00321AE3">
      <w:pPr>
        <w:overflowPunct/>
        <w:autoSpaceDE/>
        <w:autoSpaceDN/>
        <w:adjustRightInd/>
        <w:jc w:val="both"/>
        <w:textAlignment w:val="auto"/>
      </w:pPr>
      <w:r w:rsidRPr="00814B8E">
        <w:rPr>
          <w:sz w:val="24"/>
          <w:szCs w:val="24"/>
        </w:rPr>
        <w:tab/>
      </w:r>
      <w:r w:rsidRPr="00321AE3">
        <w:t xml:space="preserve">This butter churn in our collection was produced by Fly Creek entrepreneur George H. Gross (pictured at right) at the manufacturing property formerly owned by Ezra Badger.  According to a 1958 article, the plant was located “just south of the four corners on the </w:t>
      </w:r>
      <w:proofErr w:type="spellStart"/>
      <w:r w:rsidRPr="00321AE3">
        <w:t>Toddsville</w:t>
      </w:r>
      <w:proofErr w:type="spellEnd"/>
      <w:r w:rsidRPr="00321AE3">
        <w:t xml:space="preserve"> road” (see page 72 of </w:t>
      </w:r>
      <w:r w:rsidRPr="00321AE3">
        <w:rPr>
          <w:i/>
          <w:iCs/>
        </w:rPr>
        <w:t>Fly Creek Area History</w:t>
      </w:r>
      <w:r w:rsidRPr="00321AE3">
        <w:t xml:space="preserve">). </w:t>
      </w:r>
    </w:p>
    <w:p w14:paraId="1B6A832D" w14:textId="77777777" w:rsidR="00321AE3" w:rsidRPr="00321AE3" w:rsidRDefault="00321AE3" w:rsidP="00321AE3">
      <w:pPr>
        <w:overflowPunct/>
        <w:autoSpaceDE/>
        <w:autoSpaceDN/>
        <w:adjustRightInd/>
        <w:ind w:firstLine="720"/>
        <w:jc w:val="both"/>
        <w:textAlignment w:val="auto"/>
      </w:pPr>
      <w:r w:rsidRPr="00321AE3">
        <w:t>George Gross was the son of Denison and Christina Hamilton Gross, who came from Connecticut and were early settlers in nearby Cherry Valley.  There, Denison worked as a shoemaker and had a Last Shop on Main Street, and George was born in 1838.</w:t>
      </w:r>
    </w:p>
    <w:p w14:paraId="60370CCB" w14:textId="77777777" w:rsidR="00321AE3" w:rsidRPr="00321AE3" w:rsidRDefault="00321AE3" w:rsidP="00321AE3">
      <w:pPr>
        <w:overflowPunct/>
        <w:autoSpaceDE/>
        <w:autoSpaceDN/>
        <w:adjustRightInd/>
        <w:ind w:firstLine="720"/>
        <w:jc w:val="both"/>
        <w:textAlignment w:val="auto"/>
      </w:pPr>
      <w:r w:rsidRPr="00321AE3">
        <w:t xml:space="preserve">As a young man George Gross worked as a blacksmith, mechanic, and carpenter, and married Mary, the daughter of Fly Creek’s blacksmith Abram Brooks. After the Civil War George and Mary had a son, Albert Eugene Gross.  In 1871 George took over the old Badger Mill in Fly Creek, where he produced a wide variety of goods including butter churns. </w:t>
      </w:r>
    </w:p>
    <w:p w14:paraId="3AF2B178" w14:textId="77777777" w:rsidR="00321AE3" w:rsidRPr="00321AE3" w:rsidRDefault="00321AE3" w:rsidP="00321AE3">
      <w:pPr>
        <w:overflowPunct/>
        <w:autoSpaceDE/>
        <w:autoSpaceDN/>
        <w:adjustRightInd/>
        <w:ind w:firstLine="720"/>
        <w:jc w:val="both"/>
        <w:textAlignment w:val="auto"/>
      </w:pPr>
      <w:r w:rsidRPr="00321AE3">
        <w:t>When Mary died in 1905, she was buried in Fly Creek Valley Cemetery.  George Gross moved to the Binghamton area to be near his son’s family in his later years.  An avid angler, George was once fined for having an undersized trout in his possession.  He paid the $25 fine and was declared “an honest fisherman” by the local paper!</w:t>
      </w:r>
    </w:p>
    <w:p w14:paraId="0B8F2DC0" w14:textId="77777777" w:rsidR="00321AE3" w:rsidRPr="00321AE3" w:rsidRDefault="00321AE3" w:rsidP="00321AE3">
      <w:pPr>
        <w:overflowPunct/>
        <w:autoSpaceDE/>
        <w:autoSpaceDN/>
        <w:adjustRightInd/>
        <w:ind w:firstLine="720"/>
        <w:jc w:val="both"/>
        <w:textAlignment w:val="auto"/>
      </w:pPr>
      <w:r w:rsidRPr="00321AE3">
        <w:t>When George Gross died in 1921, he joined Mary at the Fly Creek Valley Cemetery.</w:t>
      </w:r>
    </w:p>
    <w:p w14:paraId="0EDADA79" w14:textId="77777777" w:rsidR="00321AE3" w:rsidRDefault="00321AE3" w:rsidP="00321AE3">
      <w:pPr>
        <w:overflowPunct/>
        <w:autoSpaceDE/>
        <w:autoSpaceDN/>
        <w:adjustRightInd/>
        <w:jc w:val="both"/>
        <w:textAlignment w:val="auto"/>
        <w:rPr>
          <w:sz w:val="22"/>
          <w:szCs w:val="22"/>
        </w:rPr>
      </w:pPr>
    </w:p>
    <w:p w14:paraId="7CFBFE83" w14:textId="77777777" w:rsidR="00321AE3" w:rsidRPr="00321AE3" w:rsidRDefault="00321AE3" w:rsidP="00321AE3">
      <w:pPr>
        <w:pBdr>
          <w:top w:val="single" w:sz="18" w:space="1" w:color="auto"/>
          <w:left w:val="single" w:sz="18" w:space="4" w:color="auto"/>
          <w:bottom w:val="single" w:sz="18" w:space="1" w:color="auto"/>
          <w:right w:val="single" w:sz="18" w:space="4" w:color="auto"/>
        </w:pBdr>
        <w:overflowPunct/>
        <w:autoSpaceDE/>
        <w:autoSpaceDN/>
        <w:adjustRightInd/>
        <w:jc w:val="both"/>
        <w:textAlignment w:val="auto"/>
        <w:rPr>
          <w:bCs/>
        </w:rPr>
      </w:pPr>
      <w:r w:rsidRPr="00814B8E">
        <w:rPr>
          <w:bCs/>
          <w:sz w:val="22"/>
          <w:szCs w:val="22"/>
        </w:rPr>
        <w:tab/>
      </w:r>
      <w:r w:rsidRPr="00321AE3">
        <w:rPr>
          <w:bCs/>
        </w:rPr>
        <w:t>Sympathy to the family and friends of two long-time FCAHS members who died recently.</w:t>
      </w:r>
    </w:p>
    <w:p w14:paraId="6A5FEE62" w14:textId="77777777" w:rsidR="00321AE3" w:rsidRPr="00321AE3" w:rsidRDefault="00321AE3" w:rsidP="00321AE3">
      <w:pPr>
        <w:pBdr>
          <w:top w:val="single" w:sz="18" w:space="1" w:color="auto"/>
          <w:left w:val="single" w:sz="18" w:space="4" w:color="auto"/>
          <w:bottom w:val="single" w:sz="18" w:space="1" w:color="auto"/>
          <w:right w:val="single" w:sz="18" w:space="4" w:color="auto"/>
        </w:pBdr>
        <w:overflowPunct/>
        <w:autoSpaceDE/>
        <w:autoSpaceDN/>
        <w:adjustRightInd/>
        <w:ind w:firstLine="720"/>
        <w:jc w:val="both"/>
        <w:textAlignment w:val="auto"/>
        <w:rPr>
          <w:b/>
        </w:rPr>
      </w:pPr>
    </w:p>
    <w:p w14:paraId="7D491D1C" w14:textId="77777777" w:rsidR="00321AE3" w:rsidRPr="00321AE3" w:rsidRDefault="00321AE3" w:rsidP="00321AE3">
      <w:pPr>
        <w:pBdr>
          <w:top w:val="single" w:sz="18" w:space="1" w:color="auto"/>
          <w:left w:val="single" w:sz="18" w:space="4" w:color="auto"/>
          <w:bottom w:val="single" w:sz="18" w:space="1" w:color="auto"/>
          <w:right w:val="single" w:sz="18" w:space="4" w:color="auto"/>
        </w:pBdr>
        <w:overflowPunct/>
        <w:autoSpaceDE/>
        <w:autoSpaceDN/>
        <w:adjustRightInd/>
        <w:ind w:firstLine="720"/>
        <w:jc w:val="both"/>
        <w:textAlignment w:val="auto"/>
        <w:rPr>
          <w:b/>
        </w:rPr>
      </w:pPr>
      <w:r w:rsidRPr="00321AE3">
        <w:rPr>
          <w:b/>
        </w:rPr>
        <w:t>Art Blessin</w:t>
      </w:r>
      <w:r w:rsidRPr="00321AE3">
        <w:rPr>
          <w:bCs/>
        </w:rPr>
        <w:t xml:space="preserve"> died</w:t>
      </w:r>
      <w:r w:rsidRPr="00321AE3">
        <w:rPr>
          <w:b/>
        </w:rPr>
        <w:t xml:space="preserve"> </w:t>
      </w:r>
      <w:r w:rsidRPr="00321AE3">
        <w:rPr>
          <w:bCs/>
        </w:rPr>
        <w:t>at his Fly Creek</w:t>
      </w:r>
      <w:r w:rsidRPr="00321AE3">
        <w:rPr>
          <w:b/>
        </w:rPr>
        <w:t xml:space="preserve"> </w:t>
      </w:r>
      <w:r w:rsidRPr="00321AE3">
        <w:rPr>
          <w:bCs/>
        </w:rPr>
        <w:t>home on May 24, 2025.  A member since 2006, Art was 89.</w:t>
      </w:r>
    </w:p>
    <w:p w14:paraId="78EEB082" w14:textId="77777777" w:rsidR="00321AE3" w:rsidRPr="00321AE3" w:rsidRDefault="00321AE3" w:rsidP="00321AE3">
      <w:pPr>
        <w:pBdr>
          <w:top w:val="single" w:sz="18" w:space="1" w:color="auto"/>
          <w:left w:val="single" w:sz="18" w:space="4" w:color="auto"/>
          <w:bottom w:val="single" w:sz="18" w:space="1" w:color="auto"/>
          <w:right w:val="single" w:sz="18" w:space="4" w:color="auto"/>
        </w:pBdr>
        <w:overflowPunct/>
        <w:autoSpaceDE/>
        <w:autoSpaceDN/>
        <w:adjustRightInd/>
        <w:jc w:val="both"/>
        <w:textAlignment w:val="auto"/>
        <w:rPr>
          <w:bCs/>
        </w:rPr>
      </w:pPr>
      <w:r w:rsidRPr="00321AE3">
        <w:rPr>
          <w:b/>
        </w:rPr>
        <w:tab/>
      </w:r>
      <w:r w:rsidRPr="00321AE3">
        <w:rPr>
          <w:bCs/>
        </w:rPr>
        <w:t>Arthur C. Blessin was born November 18, 1935, in Locust Valley, Long Island, N.Y.  His family moved to the Cooperstown area a decade later.  Art graduated from Cooperstown High School and served three years in the U.S. Marine Corps, before marrying Beverly Bridger in 1961.  In 1969, they bought land on Goose Street, Fly Creek, where they built their “forever home” and raised two children.</w:t>
      </w:r>
    </w:p>
    <w:p w14:paraId="77F65672" w14:textId="77777777" w:rsidR="00321AE3" w:rsidRPr="00321AE3" w:rsidRDefault="00321AE3" w:rsidP="00321AE3">
      <w:pPr>
        <w:pBdr>
          <w:top w:val="single" w:sz="18" w:space="1" w:color="auto"/>
          <w:left w:val="single" w:sz="18" w:space="4" w:color="auto"/>
          <w:bottom w:val="single" w:sz="18" w:space="1" w:color="auto"/>
          <w:right w:val="single" w:sz="18" w:space="4" w:color="auto"/>
        </w:pBdr>
        <w:overflowPunct/>
        <w:autoSpaceDE/>
        <w:autoSpaceDN/>
        <w:adjustRightInd/>
        <w:ind w:firstLine="720"/>
        <w:jc w:val="both"/>
        <w:textAlignment w:val="auto"/>
        <w:rPr>
          <w:bCs/>
        </w:rPr>
      </w:pPr>
      <w:r w:rsidRPr="00321AE3">
        <w:rPr>
          <w:bCs/>
        </w:rPr>
        <w:t>Art is survived by his wife, FCAHS member Bev, along with a daughter and two grandchildren.</w:t>
      </w:r>
    </w:p>
    <w:p w14:paraId="405F50EB" w14:textId="77777777" w:rsidR="00321AE3" w:rsidRPr="00321AE3" w:rsidRDefault="00321AE3" w:rsidP="00321AE3">
      <w:pPr>
        <w:pBdr>
          <w:top w:val="single" w:sz="18" w:space="1" w:color="auto"/>
          <w:left w:val="single" w:sz="18" w:space="4" w:color="auto"/>
          <w:bottom w:val="single" w:sz="18" w:space="1" w:color="auto"/>
          <w:right w:val="single" w:sz="18" w:space="4" w:color="auto"/>
        </w:pBdr>
        <w:overflowPunct/>
        <w:autoSpaceDE/>
        <w:autoSpaceDN/>
        <w:adjustRightInd/>
        <w:ind w:firstLine="720"/>
        <w:jc w:val="both"/>
        <w:textAlignment w:val="auto"/>
        <w:rPr>
          <w:b/>
        </w:rPr>
      </w:pPr>
    </w:p>
    <w:p w14:paraId="23B02ACE" w14:textId="1DCFAA3E" w:rsidR="00321AE3" w:rsidRPr="00321AE3" w:rsidRDefault="00321AE3" w:rsidP="00321AE3">
      <w:pPr>
        <w:pBdr>
          <w:top w:val="single" w:sz="18" w:space="1" w:color="auto"/>
          <w:left w:val="single" w:sz="18" w:space="4" w:color="auto"/>
          <w:bottom w:val="single" w:sz="18" w:space="1" w:color="auto"/>
          <w:right w:val="single" w:sz="18" w:space="4" w:color="auto"/>
        </w:pBdr>
        <w:overflowPunct/>
        <w:autoSpaceDE/>
        <w:autoSpaceDN/>
        <w:adjustRightInd/>
        <w:ind w:firstLine="720"/>
        <w:jc w:val="both"/>
        <w:textAlignment w:val="auto"/>
        <w:rPr>
          <w:bCs/>
        </w:rPr>
      </w:pPr>
      <w:r w:rsidRPr="00321AE3">
        <w:rPr>
          <w:b/>
        </w:rPr>
        <w:t>Denise “</w:t>
      </w:r>
      <w:proofErr w:type="spellStart"/>
      <w:r w:rsidRPr="00321AE3">
        <w:rPr>
          <w:b/>
        </w:rPr>
        <w:t>Deecy</w:t>
      </w:r>
      <w:proofErr w:type="spellEnd"/>
      <w:r w:rsidRPr="00321AE3">
        <w:rPr>
          <w:b/>
        </w:rPr>
        <w:t xml:space="preserve">” Haviland </w:t>
      </w:r>
      <w:r w:rsidRPr="00321AE3">
        <w:rPr>
          <w:bCs/>
        </w:rPr>
        <w:t xml:space="preserve">died suddenly on June 15, 2025.  </w:t>
      </w:r>
      <w:proofErr w:type="spellStart"/>
      <w:r w:rsidRPr="00321AE3">
        <w:rPr>
          <w:bCs/>
        </w:rPr>
        <w:t>Deecy</w:t>
      </w:r>
      <w:proofErr w:type="spellEnd"/>
      <w:r w:rsidRPr="00321AE3">
        <w:rPr>
          <w:bCs/>
        </w:rPr>
        <w:t xml:space="preserve"> joined the FCAHS more than a decade ago, and was a very active member throughout that time.  She contributed many articles to the </w:t>
      </w:r>
      <w:r w:rsidRPr="00321AE3">
        <w:rPr>
          <w:bCs/>
          <w:i/>
          <w:iCs/>
        </w:rPr>
        <w:t>Fly Creeker</w:t>
      </w:r>
      <w:r w:rsidRPr="00321AE3">
        <w:rPr>
          <w:bCs/>
        </w:rPr>
        <w:t xml:space="preserve"> (see </w:t>
      </w:r>
      <w:r>
        <w:rPr>
          <w:bCs/>
        </w:rPr>
        <w:t>above)</w:t>
      </w:r>
      <w:r w:rsidRPr="00321AE3">
        <w:rPr>
          <w:bCs/>
        </w:rPr>
        <w:t xml:space="preserve"> and </w:t>
      </w:r>
      <w:r w:rsidRPr="00321AE3">
        <w:rPr>
          <w:bCs/>
          <w:i/>
          <w:iCs/>
        </w:rPr>
        <w:t>Fly Creek Area History</w:t>
      </w:r>
      <w:r w:rsidRPr="00321AE3">
        <w:rPr>
          <w:bCs/>
        </w:rPr>
        <w:t xml:space="preserve">.  </w:t>
      </w:r>
      <w:proofErr w:type="spellStart"/>
      <w:r w:rsidRPr="00321AE3">
        <w:rPr>
          <w:bCs/>
        </w:rPr>
        <w:t>Deecy</w:t>
      </w:r>
      <w:proofErr w:type="spellEnd"/>
      <w:r w:rsidRPr="00321AE3">
        <w:rPr>
          <w:bCs/>
        </w:rPr>
        <w:t xml:space="preserve"> served as our Treasurer from 2019-23, and as chair of our Archives and Research Committees ever since.  In those roles she took pride in showcasing our collection and developing our museum.  </w:t>
      </w:r>
      <w:proofErr w:type="spellStart"/>
      <w:r w:rsidRPr="00321AE3">
        <w:rPr>
          <w:bCs/>
        </w:rPr>
        <w:t>Deecy</w:t>
      </w:r>
      <w:proofErr w:type="spellEnd"/>
      <w:r w:rsidRPr="00321AE3">
        <w:rPr>
          <w:bCs/>
        </w:rPr>
        <w:t xml:space="preserve"> is survived by her husband, FCAHS member Ted Buhl.  She will be sorely missed.</w:t>
      </w:r>
    </w:p>
    <w:p w14:paraId="535A12DE" w14:textId="77777777" w:rsidR="00321AE3" w:rsidRDefault="00321AE3">
      <w:pPr>
        <w:overflowPunct/>
        <w:autoSpaceDE/>
        <w:autoSpaceDN/>
        <w:adjustRightInd/>
        <w:textAlignment w:val="auto"/>
        <w:rPr>
          <w:b/>
          <w:sz w:val="22"/>
          <w:szCs w:val="22"/>
        </w:rPr>
      </w:pPr>
      <w:r>
        <w:rPr>
          <w:b/>
          <w:sz w:val="22"/>
          <w:szCs w:val="22"/>
        </w:rPr>
        <w:br w:type="page"/>
      </w:r>
    </w:p>
    <w:p w14:paraId="6D0F4C4B" w14:textId="59B01673" w:rsidR="00321AE3" w:rsidRDefault="00321AE3" w:rsidP="00321AE3">
      <w:pPr>
        <w:overflowPunct/>
        <w:autoSpaceDE/>
        <w:autoSpaceDN/>
        <w:adjustRightInd/>
        <w:jc w:val="center"/>
        <w:textAlignment w:val="auto"/>
        <w:rPr>
          <w:b/>
          <w:sz w:val="22"/>
          <w:szCs w:val="22"/>
        </w:rPr>
      </w:pPr>
      <w:r w:rsidRPr="002333F9">
        <w:rPr>
          <w:b/>
          <w:sz w:val="22"/>
          <w:szCs w:val="22"/>
        </w:rPr>
        <w:lastRenderedPageBreak/>
        <w:t>MEETINGS</w:t>
      </w:r>
      <w:r>
        <w:rPr>
          <w:b/>
          <w:sz w:val="22"/>
          <w:szCs w:val="22"/>
        </w:rPr>
        <w:t xml:space="preserve"> &amp; PROGRAMS</w:t>
      </w:r>
    </w:p>
    <w:p w14:paraId="7EEEC48A" w14:textId="77777777" w:rsidR="00321AE3" w:rsidRDefault="00321AE3" w:rsidP="00321AE3">
      <w:pPr>
        <w:jc w:val="both"/>
        <w:rPr>
          <w:sz w:val="22"/>
          <w:szCs w:val="22"/>
        </w:rPr>
      </w:pPr>
    </w:p>
    <w:p w14:paraId="28F6E688" w14:textId="77777777" w:rsidR="00321AE3" w:rsidRDefault="00321AE3" w:rsidP="00321AE3">
      <w:pPr>
        <w:jc w:val="both"/>
      </w:pPr>
      <w:r w:rsidRPr="00C905BB">
        <w:tab/>
      </w:r>
      <w:r>
        <w:t>The next three FCAHS monthly meetings are scheduled for July 23, August 27, and September 24, 2025.  Meetings start at 6:30 PM at the FCAHS/Grange building at 208 Cemetery Road, Fly Creek.</w:t>
      </w:r>
    </w:p>
    <w:p w14:paraId="22F6C7C0" w14:textId="77777777" w:rsidR="00321AE3" w:rsidRDefault="00321AE3" w:rsidP="00321AE3">
      <w:pPr>
        <w:ind w:firstLine="720"/>
        <w:jc w:val="both"/>
      </w:pPr>
      <w:r>
        <w:t xml:space="preserve">In July, </w:t>
      </w:r>
      <w:r w:rsidRPr="00F62541">
        <w:t xml:space="preserve">Patrick MacGregor, </w:t>
      </w:r>
      <w:r>
        <w:t xml:space="preserve">long-time </w:t>
      </w:r>
      <w:r w:rsidRPr="00F62541">
        <w:t>Manager of Interpretation</w:t>
      </w:r>
      <w:r>
        <w:t xml:space="preserve"> at</w:t>
      </w:r>
      <w:r w:rsidRPr="00F62541">
        <w:t xml:space="preserve"> Fenimore Farm</w:t>
      </w:r>
      <w:r>
        <w:t>, will present “</w:t>
      </w:r>
      <w:r w:rsidRPr="00F62541">
        <w:t>Nineteenth-Century Medicine</w:t>
      </w:r>
      <w:r>
        <w:t xml:space="preserve">.”  August will feature our annual reports and elections, preceded by a covered-dish dinner at 6:30.  And in September, Milford Town Historian </w:t>
      </w:r>
      <w:r w:rsidRPr="00F62541">
        <w:t>Frank Antonucci</w:t>
      </w:r>
      <w:r>
        <w:t xml:space="preserve"> will tell us about “Fly Creek and t</w:t>
      </w:r>
      <w:r w:rsidRPr="00F62541">
        <w:t>he 121</w:t>
      </w:r>
      <w:r w:rsidRPr="00F62541">
        <w:rPr>
          <w:vertAlign w:val="superscript"/>
        </w:rPr>
        <w:t>st</w:t>
      </w:r>
      <w:r>
        <w:t xml:space="preserve"> </w:t>
      </w:r>
      <w:r w:rsidRPr="00F62541">
        <w:t xml:space="preserve">Regiment </w:t>
      </w:r>
      <w:r>
        <w:t>Volunteers of</w:t>
      </w:r>
      <w:r w:rsidRPr="00F62541">
        <w:t xml:space="preserve"> the Civil War</w:t>
      </w:r>
      <w:r>
        <w:t>.”</w:t>
      </w:r>
    </w:p>
    <w:p w14:paraId="7059CA24" w14:textId="77777777" w:rsidR="00321AE3" w:rsidRDefault="00321AE3" w:rsidP="00321AE3">
      <w:pPr>
        <w:ind w:firstLine="720"/>
        <w:jc w:val="both"/>
      </w:pPr>
      <w:r>
        <w:t xml:space="preserve">The three most recent gatherings were held on April 23, May 28, and June 25, 2025.  In April, Gilbert Lake State Park volunteer Rich Ranieri gave a fine PowerPoint presentation on the “History of the Civilian Conservation Corps,” particularly its work on building that local park in the 1930s.  In May, Cherry Valley Town and Village Historian Susan Murray-Miller discussed “The Cherry Valley Massacre,” the historic Revolutionary War battle of November, 1778, involving Americans on both sides of the war (Patriots and Loyalists), Native Americans, slaves, and religious factions.  And in a late substitution in June, Jessie Ravage gave an engaging, extemporaneous program on “Mills and Manufactories on Oaks Creek.”  </w:t>
      </w:r>
    </w:p>
    <w:p w14:paraId="3FACCC87" w14:textId="77777777" w:rsidR="00321AE3" w:rsidRDefault="00321AE3" w:rsidP="00321AE3">
      <w:pPr>
        <w:jc w:val="both"/>
      </w:pPr>
    </w:p>
    <w:p w14:paraId="632F1DD9" w14:textId="77777777" w:rsidR="00321AE3" w:rsidRDefault="00321AE3" w:rsidP="00321AE3">
      <w:pPr>
        <w:jc w:val="both"/>
      </w:pPr>
    </w:p>
    <w:p w14:paraId="219900A0" w14:textId="77777777" w:rsidR="00321AE3" w:rsidRDefault="00321AE3" w:rsidP="00321AE3">
      <w:pPr>
        <w:jc w:val="center"/>
        <w:rPr>
          <w:b/>
          <w:bCs/>
          <w:sz w:val="22"/>
          <w:szCs w:val="22"/>
        </w:rPr>
      </w:pPr>
      <w:r>
        <w:rPr>
          <w:b/>
          <w:bCs/>
          <w:sz w:val="22"/>
          <w:szCs w:val="22"/>
        </w:rPr>
        <w:t>NEW AND IMPROVED!</w:t>
      </w:r>
    </w:p>
    <w:p w14:paraId="05B9B818" w14:textId="77777777" w:rsidR="00321AE3" w:rsidRDefault="00321AE3" w:rsidP="00321AE3">
      <w:pPr>
        <w:jc w:val="center"/>
        <w:rPr>
          <w:sz w:val="22"/>
          <w:szCs w:val="22"/>
        </w:rPr>
      </w:pPr>
      <w:r>
        <w:rPr>
          <w:sz w:val="22"/>
          <w:szCs w:val="22"/>
        </w:rPr>
        <w:t xml:space="preserve">By </w:t>
      </w:r>
      <w:r w:rsidRPr="00713CA7">
        <w:rPr>
          <w:sz w:val="22"/>
          <w:szCs w:val="22"/>
        </w:rPr>
        <w:t>Harriett Geywits</w:t>
      </w:r>
    </w:p>
    <w:p w14:paraId="40D82C83" w14:textId="77777777" w:rsidR="00321AE3" w:rsidRDefault="00321AE3" w:rsidP="00321AE3">
      <w:pPr>
        <w:jc w:val="both"/>
        <w:rPr>
          <w:sz w:val="22"/>
          <w:szCs w:val="22"/>
        </w:rPr>
      </w:pPr>
    </w:p>
    <w:p w14:paraId="4030757B" w14:textId="77777777" w:rsidR="00321AE3" w:rsidRDefault="00321AE3" w:rsidP="00321AE3">
      <w:pPr>
        <w:jc w:val="both"/>
      </w:pPr>
      <w:r>
        <w:tab/>
        <w:t>[Editor’s note: Harriett Geywits of Richfield Springs has done a lot of research on patents issued to Otsego County residents in the nineteenth and early twentieth centuries.  She sent along these five by Fly Creek area residents.  Full descriptions and diagrams of these inventions and patents have been added to our archives.]</w:t>
      </w:r>
    </w:p>
    <w:p w14:paraId="1E17CBFF" w14:textId="77777777" w:rsidR="00321AE3" w:rsidRDefault="00321AE3" w:rsidP="00321AE3">
      <w:pPr>
        <w:pStyle w:val="ListParagraph"/>
        <w:numPr>
          <w:ilvl w:val="0"/>
          <w:numId w:val="12"/>
        </w:numPr>
        <w:jc w:val="both"/>
      </w:pPr>
      <w:r>
        <w:t xml:space="preserve">April 16, 1841, a “new and Improved Mode of Constructing Cooking-Stoves,” by John B. Bissell of </w:t>
      </w:r>
      <w:proofErr w:type="spellStart"/>
      <w:r>
        <w:t>Oaksville</w:t>
      </w:r>
      <w:proofErr w:type="spellEnd"/>
      <w:r>
        <w:t>.</w:t>
      </w:r>
    </w:p>
    <w:p w14:paraId="11F9C716" w14:textId="77777777" w:rsidR="00321AE3" w:rsidRDefault="00321AE3" w:rsidP="00321AE3">
      <w:pPr>
        <w:pStyle w:val="ListParagraph"/>
        <w:numPr>
          <w:ilvl w:val="0"/>
          <w:numId w:val="12"/>
        </w:numPr>
        <w:jc w:val="both"/>
      </w:pPr>
      <w:r>
        <w:t xml:space="preserve">July 10, 1866, “a new and useful Machine for </w:t>
      </w:r>
      <w:proofErr w:type="spellStart"/>
      <w:r>
        <w:t>Planing</w:t>
      </w:r>
      <w:proofErr w:type="spellEnd"/>
      <w:r>
        <w:t xml:space="preserve"> Sawed Shingles,” by Daniel Niles of Fly Creek.</w:t>
      </w:r>
    </w:p>
    <w:p w14:paraId="36575B7A" w14:textId="77777777" w:rsidR="00321AE3" w:rsidRDefault="00321AE3" w:rsidP="00321AE3">
      <w:pPr>
        <w:pStyle w:val="ListParagraph"/>
        <w:numPr>
          <w:ilvl w:val="0"/>
          <w:numId w:val="12"/>
        </w:numPr>
        <w:jc w:val="both"/>
      </w:pPr>
      <w:r>
        <w:t>July 2, 1867, a “new and Improved Device for Supporting Hop-Poles,” by Norman C. Roberts and Ezra W.  Badger of Fly Creek.</w:t>
      </w:r>
    </w:p>
    <w:p w14:paraId="505D31E8" w14:textId="77777777" w:rsidR="00321AE3" w:rsidRDefault="00321AE3" w:rsidP="00321AE3">
      <w:pPr>
        <w:pStyle w:val="ListParagraph"/>
        <w:numPr>
          <w:ilvl w:val="0"/>
          <w:numId w:val="12"/>
        </w:numPr>
        <w:jc w:val="both"/>
      </w:pPr>
      <w:r>
        <w:t>April 15, 1884, a “new and Improved Chest of Drawers,” by Abe Lincoln Adams of Fly Creek.</w:t>
      </w:r>
    </w:p>
    <w:p w14:paraId="22508246" w14:textId="77777777" w:rsidR="00321AE3" w:rsidRDefault="00321AE3" w:rsidP="00321AE3">
      <w:pPr>
        <w:pStyle w:val="ListParagraph"/>
        <w:numPr>
          <w:ilvl w:val="0"/>
          <w:numId w:val="12"/>
        </w:numPr>
        <w:jc w:val="both"/>
      </w:pPr>
      <w:r>
        <w:t>Dec. 16, 1890, a “new and useful Fruit-Gatherer,” by Daniel B. Randall and Henry W. Randall of Fly Creek.</w:t>
      </w:r>
    </w:p>
    <w:p w14:paraId="05A28DFA" w14:textId="77777777" w:rsidR="00321AE3" w:rsidRPr="00CD2A44" w:rsidRDefault="00321AE3" w:rsidP="00321AE3">
      <w:pPr>
        <w:jc w:val="both"/>
      </w:pPr>
    </w:p>
    <w:p w14:paraId="482D5B6E" w14:textId="77777777" w:rsidR="00321AE3" w:rsidRDefault="00321AE3" w:rsidP="00321AE3">
      <w:pPr>
        <w:jc w:val="both"/>
      </w:pPr>
    </w:p>
    <w:p w14:paraId="0F1959DD" w14:textId="77777777" w:rsidR="00321AE3" w:rsidRDefault="00321AE3" w:rsidP="00321AE3">
      <w:pPr>
        <w:tabs>
          <w:tab w:val="center" w:pos="0"/>
        </w:tabs>
        <w:jc w:val="both"/>
        <w:rPr>
          <w:b/>
          <w:i/>
        </w:rPr>
      </w:pPr>
      <w:r>
        <w:rPr>
          <w:noProof/>
        </w:rPr>
        <w:drawing>
          <wp:inline distT="0" distB="0" distL="0" distR="0" wp14:anchorId="5A993106" wp14:editId="41FAA6CB">
            <wp:extent cx="2057400" cy="1076325"/>
            <wp:effectExtent l="0" t="0" r="0" b="9525"/>
            <wp:docPr id="23" name="Picture 2" descr="C:\Users\mboyer\AppData\Local\Microsoft\Windows\INetCache\Content.Outlook\K1U0ALWO\Historical Society Bus Card 2016 (2).JPG"/>
            <wp:cNvGraphicFramePr/>
            <a:graphic xmlns:a="http://schemas.openxmlformats.org/drawingml/2006/main">
              <a:graphicData uri="http://schemas.openxmlformats.org/drawingml/2006/picture">
                <pic:pic xmlns:pic="http://schemas.openxmlformats.org/drawingml/2006/picture">
                  <pic:nvPicPr>
                    <pic:cNvPr id="3" name="Picture 2" descr="C:\Users\mboyer\AppData\Local\Microsoft\Windows\INetCache\Content.Outlook\K1U0ALWO\Historical Society Bus Card 2016 (2).JPG"/>
                    <pic:cNvPicPr/>
                  </pic:nvPicPr>
                  <pic:blipFill>
                    <a:blip r:embed="rId9" cstate="print"/>
                    <a:srcRect/>
                    <a:stretch>
                      <a:fillRect/>
                    </a:stretch>
                  </pic:blipFill>
                  <pic:spPr bwMode="auto">
                    <a:xfrm>
                      <a:off x="0" y="0"/>
                      <a:ext cx="2057400" cy="107632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14:anchorId="47DD9E00" wp14:editId="0E49B643">
            <wp:extent cx="1600200" cy="2751609"/>
            <wp:effectExtent l="0" t="0" r="0" b="0"/>
            <wp:docPr id="6" name="Picture 6" descr="C:\Users\BILL\Pictures\image_5041894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ILL\Pictures\image_50418945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5555" cy="2795207"/>
                    </a:xfrm>
                    <a:prstGeom prst="rect">
                      <a:avLst/>
                    </a:prstGeom>
                    <a:noFill/>
                    <a:ln>
                      <a:noFill/>
                    </a:ln>
                  </pic:spPr>
                </pic:pic>
              </a:graphicData>
            </a:graphic>
          </wp:inline>
        </w:drawing>
      </w:r>
      <w:r w:rsidRPr="00F46868">
        <w:rPr>
          <w:noProof/>
        </w:rPr>
        <w:t xml:space="preserve"> </w:t>
      </w:r>
      <w:r>
        <w:rPr>
          <w:noProof/>
        </w:rPr>
        <w:drawing>
          <wp:inline distT="0" distB="0" distL="0" distR="0" wp14:anchorId="43E8AA73" wp14:editId="4FDFD9B7">
            <wp:extent cx="1924050" cy="1085850"/>
            <wp:effectExtent l="0" t="0" r="0" b="0"/>
            <wp:docPr id="22" name="Picture 2" descr="tom's"/>
            <wp:cNvGraphicFramePr/>
            <a:graphic xmlns:a="http://schemas.openxmlformats.org/drawingml/2006/main">
              <a:graphicData uri="http://schemas.openxmlformats.org/drawingml/2006/picture">
                <pic:pic xmlns:pic="http://schemas.openxmlformats.org/drawingml/2006/picture">
                  <pic:nvPicPr>
                    <pic:cNvPr id="1" name="Picture 2" descr="tom's"/>
                    <pic:cNvPicPr/>
                  </pic:nvPicPr>
                  <pic:blipFill>
                    <a:blip r:embed="rId11" cstate="print"/>
                    <a:srcRect/>
                    <a:stretch>
                      <a:fillRect/>
                    </a:stretch>
                  </pic:blipFill>
                  <pic:spPr bwMode="auto">
                    <a:xfrm>
                      <a:off x="0" y="0"/>
                      <a:ext cx="1924050" cy="1085850"/>
                    </a:xfrm>
                    <a:prstGeom prst="rect">
                      <a:avLst/>
                    </a:prstGeom>
                    <a:noFill/>
                    <a:ln w="9525">
                      <a:noFill/>
                      <a:miter lim="800000"/>
                      <a:headEnd/>
                      <a:tailEnd/>
                    </a:ln>
                  </pic:spPr>
                </pic:pic>
              </a:graphicData>
            </a:graphic>
          </wp:inline>
        </w:drawing>
      </w:r>
    </w:p>
    <w:p w14:paraId="02F8013A" w14:textId="3866D5BC" w:rsidR="00853A07" w:rsidRPr="000A30D7" w:rsidRDefault="000341E6" w:rsidP="00A96DC3">
      <w:pPr>
        <w:overflowPunct/>
        <w:autoSpaceDE/>
        <w:autoSpaceDN/>
        <w:adjustRightInd/>
        <w:jc w:val="center"/>
        <w:textAlignment w:val="auto"/>
        <w:rPr>
          <w:rFonts w:ascii="Arial Rounded MT Bold" w:hAnsi="Arial Rounded MT Bold"/>
          <w:b/>
          <w:i/>
          <w:sz w:val="24"/>
          <w:szCs w:val="24"/>
        </w:rPr>
      </w:pPr>
      <w:r w:rsidRPr="000341E6">
        <w:rPr>
          <w:noProof/>
        </w:rPr>
        <w:lastRenderedPageBreak/>
        <w:drawing>
          <wp:anchor distT="0" distB="0" distL="114300" distR="114300" simplePos="0" relativeHeight="251669504" behindDoc="0" locked="0" layoutInCell="1" allowOverlap="1" wp14:anchorId="44CC7FFB" wp14:editId="7456A7BB">
            <wp:simplePos x="0" y="0"/>
            <wp:positionH relativeFrom="column">
              <wp:posOffset>-266700</wp:posOffset>
            </wp:positionH>
            <wp:positionV relativeFrom="paragraph">
              <wp:posOffset>280670</wp:posOffset>
            </wp:positionV>
            <wp:extent cx="987552" cy="713232"/>
            <wp:effectExtent l="3810" t="0" r="6985" b="6985"/>
            <wp:wrapSquare wrapText="bothSides"/>
            <wp:docPr id="25" name="Picture 25" descr="C:\Users\BILL\Pictures\HPIM083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Pictures\HPIM0832 (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09" t="6875" r="5419" b="3541"/>
                    <a:stretch/>
                  </pic:blipFill>
                  <pic:spPr bwMode="auto">
                    <a:xfrm rot="5400000">
                      <a:off x="0" y="0"/>
                      <a:ext cx="987552" cy="7132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2BC5">
        <w:rPr>
          <w:rFonts w:ascii="Arial Rounded MT Bold" w:hAnsi="Arial Rounded MT Bold"/>
          <w:b/>
          <w:i/>
          <w:sz w:val="24"/>
          <w:szCs w:val="24"/>
        </w:rPr>
        <w:t>F</w:t>
      </w:r>
      <w:r w:rsidR="00853A07" w:rsidRPr="000A30D7">
        <w:rPr>
          <w:rFonts w:ascii="Arial Rounded MT Bold" w:hAnsi="Arial Rounded MT Bold"/>
          <w:b/>
          <w:i/>
          <w:sz w:val="24"/>
          <w:szCs w:val="24"/>
        </w:rPr>
        <w:t xml:space="preserve">LY CREEK AREA </w:t>
      </w:r>
      <w:r w:rsidR="00AC25C6">
        <w:rPr>
          <w:rFonts w:ascii="Arial Rounded MT Bold" w:hAnsi="Arial Rounded MT Bold"/>
          <w:b/>
          <w:i/>
          <w:sz w:val="24"/>
          <w:szCs w:val="24"/>
        </w:rPr>
        <w:t>HISTORY</w:t>
      </w:r>
    </w:p>
    <w:p w14:paraId="7F53CD62" w14:textId="77777777" w:rsidR="00E1534D" w:rsidRPr="000A30D7" w:rsidRDefault="00E1534D" w:rsidP="00853A07">
      <w:pPr>
        <w:jc w:val="center"/>
        <w:rPr>
          <w:rFonts w:ascii="Arial Rounded MT Bold" w:hAnsi="Arial Rounded MT Bold"/>
          <w:b/>
          <w:sz w:val="24"/>
          <w:szCs w:val="24"/>
        </w:rPr>
      </w:pPr>
    </w:p>
    <w:p w14:paraId="4CFB151A" w14:textId="3A8F9FD2" w:rsidR="000341E6" w:rsidRDefault="00853A07" w:rsidP="00FB7AE5">
      <w:pPr>
        <w:ind w:firstLine="720"/>
        <w:jc w:val="both"/>
        <w:rPr>
          <w:rFonts w:ascii="Arial Rounded MT Bold" w:hAnsi="Arial Rounded MT Bold"/>
          <w:sz w:val="22"/>
          <w:szCs w:val="22"/>
        </w:rPr>
      </w:pPr>
      <w:r w:rsidRPr="000A30D7">
        <w:rPr>
          <w:rFonts w:ascii="Arial Rounded MT Bold" w:hAnsi="Arial Rounded MT Bold"/>
          <w:sz w:val="22"/>
          <w:szCs w:val="22"/>
        </w:rPr>
        <w:t>Each issue, we will include an article from our 202</w:t>
      </w:r>
      <w:r w:rsidR="00553CD2">
        <w:rPr>
          <w:rFonts w:ascii="Arial Rounded MT Bold" w:hAnsi="Arial Rounded MT Bold"/>
          <w:sz w:val="22"/>
          <w:szCs w:val="22"/>
        </w:rPr>
        <w:t>2</w:t>
      </w:r>
      <w:r w:rsidRPr="000A30D7">
        <w:rPr>
          <w:rFonts w:ascii="Arial Rounded MT Bold" w:hAnsi="Arial Rounded MT Bold"/>
          <w:sz w:val="22"/>
          <w:szCs w:val="22"/>
        </w:rPr>
        <w:t xml:space="preserve"> book, </w:t>
      </w:r>
      <w:r w:rsidRPr="000A30D7">
        <w:rPr>
          <w:rFonts w:ascii="Arial Rounded MT Bold" w:hAnsi="Arial Rounded MT Bold"/>
          <w:i/>
          <w:sz w:val="22"/>
          <w:szCs w:val="22"/>
        </w:rPr>
        <w:t xml:space="preserve">Fly Creek Area </w:t>
      </w:r>
      <w:r w:rsidR="00AC25C6">
        <w:rPr>
          <w:rFonts w:ascii="Arial Rounded MT Bold" w:hAnsi="Arial Rounded MT Bold"/>
          <w:i/>
          <w:sz w:val="22"/>
          <w:szCs w:val="22"/>
        </w:rPr>
        <w:t>History</w:t>
      </w:r>
      <w:r w:rsidRPr="000A30D7">
        <w:rPr>
          <w:rFonts w:ascii="Arial Rounded MT Bold" w:hAnsi="Arial Rounded MT Bold"/>
          <w:sz w:val="22"/>
          <w:szCs w:val="22"/>
        </w:rPr>
        <w:t xml:space="preserve">.  </w:t>
      </w:r>
      <w:r w:rsidR="00F62541">
        <w:rPr>
          <w:rFonts w:ascii="Arial Rounded MT Bold" w:hAnsi="Arial Rounded MT Bold"/>
          <w:sz w:val="22"/>
          <w:szCs w:val="22"/>
        </w:rPr>
        <w:t>T</w:t>
      </w:r>
      <w:r w:rsidRPr="000A30D7">
        <w:rPr>
          <w:rFonts w:ascii="Arial Rounded MT Bold" w:hAnsi="Arial Rounded MT Bold"/>
          <w:sz w:val="22"/>
          <w:szCs w:val="22"/>
        </w:rPr>
        <w:t xml:space="preserve">he book </w:t>
      </w:r>
      <w:r w:rsidR="00F62541">
        <w:rPr>
          <w:rFonts w:ascii="Arial Rounded MT Bold" w:hAnsi="Arial Rounded MT Bold"/>
          <w:sz w:val="22"/>
          <w:szCs w:val="22"/>
        </w:rPr>
        <w:t xml:space="preserve">is </w:t>
      </w:r>
      <w:r w:rsidRPr="000A30D7">
        <w:rPr>
          <w:rFonts w:ascii="Arial Rounded MT Bold" w:hAnsi="Arial Rounded MT Bold"/>
          <w:sz w:val="22"/>
          <w:szCs w:val="22"/>
        </w:rPr>
        <w:t xml:space="preserve">still available at the FCAHS/Grange building ($20 for members), and at the Fly Creek General Store and Fly Creek Cider Mill ($25 plus tax for </w:t>
      </w:r>
      <w:r w:rsidR="0004606D">
        <w:rPr>
          <w:rFonts w:ascii="Arial Rounded MT Bold" w:hAnsi="Arial Rounded MT Bold"/>
          <w:sz w:val="22"/>
          <w:szCs w:val="22"/>
        </w:rPr>
        <w:t>the general public</w:t>
      </w:r>
      <w:r w:rsidRPr="000A30D7">
        <w:rPr>
          <w:rFonts w:ascii="Arial Rounded MT Bold" w:hAnsi="Arial Rounded MT Bold"/>
          <w:sz w:val="22"/>
          <w:szCs w:val="22"/>
        </w:rPr>
        <w:t>).</w:t>
      </w:r>
      <w:r w:rsidR="00FB7AE5">
        <w:rPr>
          <w:rFonts w:ascii="Arial Rounded MT Bold" w:hAnsi="Arial Rounded MT Bold"/>
          <w:sz w:val="22"/>
          <w:szCs w:val="22"/>
        </w:rPr>
        <w:t xml:space="preserve">  Copies can also be mailed in the continental U</w:t>
      </w:r>
      <w:r w:rsidR="00F62541">
        <w:rPr>
          <w:rFonts w:ascii="Arial Rounded MT Bold" w:hAnsi="Arial Rounded MT Bold"/>
          <w:sz w:val="22"/>
          <w:szCs w:val="22"/>
        </w:rPr>
        <w:t>.</w:t>
      </w:r>
      <w:r w:rsidR="00FB7AE5">
        <w:rPr>
          <w:rFonts w:ascii="Arial Rounded MT Bold" w:hAnsi="Arial Rounded MT Bold"/>
          <w:sz w:val="22"/>
          <w:szCs w:val="22"/>
        </w:rPr>
        <w:t>S</w:t>
      </w:r>
      <w:r w:rsidR="00F62541">
        <w:rPr>
          <w:rFonts w:ascii="Arial Rounded MT Bold" w:hAnsi="Arial Rounded MT Bold"/>
          <w:sz w:val="22"/>
          <w:szCs w:val="22"/>
        </w:rPr>
        <w:t>.</w:t>
      </w:r>
      <w:r w:rsidR="00FB7AE5">
        <w:rPr>
          <w:rFonts w:ascii="Arial Rounded MT Bold" w:hAnsi="Arial Rounded MT Bold"/>
          <w:sz w:val="22"/>
          <w:szCs w:val="22"/>
        </w:rPr>
        <w:t xml:space="preserve"> (library rate) for an additional $7 per book.</w:t>
      </w:r>
    </w:p>
    <w:p w14:paraId="4B34EA7F" w14:textId="77777777" w:rsidR="00C52AFD" w:rsidRDefault="00C52AFD" w:rsidP="00C52AFD">
      <w:pPr>
        <w:tabs>
          <w:tab w:val="center" w:pos="0"/>
        </w:tabs>
        <w:jc w:val="center"/>
        <w:rPr>
          <w:b/>
          <w:sz w:val="24"/>
          <w:szCs w:val="24"/>
        </w:rPr>
      </w:pPr>
    </w:p>
    <w:p w14:paraId="639A8994" w14:textId="77777777" w:rsidR="00C52AFD" w:rsidRDefault="00C52AFD" w:rsidP="00C52AFD">
      <w:pPr>
        <w:tabs>
          <w:tab w:val="center" w:pos="0"/>
        </w:tabs>
        <w:jc w:val="center"/>
        <w:rPr>
          <w:b/>
          <w:sz w:val="24"/>
          <w:szCs w:val="24"/>
        </w:rPr>
      </w:pPr>
    </w:p>
    <w:p w14:paraId="57010978" w14:textId="77777777" w:rsidR="00524178" w:rsidRPr="00873F83" w:rsidRDefault="00524178" w:rsidP="00524178">
      <w:pPr>
        <w:jc w:val="center"/>
        <w:rPr>
          <w:b/>
          <w:sz w:val="24"/>
          <w:szCs w:val="24"/>
        </w:rPr>
      </w:pPr>
      <w:r w:rsidRPr="00873F83">
        <w:rPr>
          <w:b/>
          <w:sz w:val="24"/>
          <w:szCs w:val="24"/>
        </w:rPr>
        <w:t xml:space="preserve">SEWING UP </w:t>
      </w:r>
      <w:r>
        <w:rPr>
          <w:b/>
          <w:sz w:val="24"/>
          <w:szCs w:val="24"/>
        </w:rPr>
        <w:t>A</w:t>
      </w:r>
      <w:r w:rsidRPr="00873F83">
        <w:rPr>
          <w:b/>
          <w:sz w:val="24"/>
          <w:szCs w:val="24"/>
        </w:rPr>
        <w:t xml:space="preserve"> FLY CREEK HISTORY DISCOVERY</w:t>
      </w:r>
    </w:p>
    <w:p w14:paraId="5DD516E9" w14:textId="77777777" w:rsidR="00524178" w:rsidRPr="00873F83" w:rsidRDefault="00524178" w:rsidP="00524178">
      <w:pPr>
        <w:jc w:val="center"/>
        <w:rPr>
          <w:sz w:val="24"/>
          <w:szCs w:val="24"/>
        </w:rPr>
      </w:pPr>
      <w:r w:rsidRPr="00873F83">
        <w:rPr>
          <w:sz w:val="24"/>
          <w:szCs w:val="24"/>
        </w:rPr>
        <w:t>By Tom Heitz, Spring 2005</w:t>
      </w:r>
    </w:p>
    <w:p w14:paraId="52DCCC13" w14:textId="77777777" w:rsidR="00524178" w:rsidRPr="00873F83" w:rsidRDefault="00524178" w:rsidP="00524178">
      <w:pPr>
        <w:jc w:val="center"/>
        <w:rPr>
          <w:sz w:val="24"/>
          <w:szCs w:val="24"/>
        </w:rPr>
      </w:pPr>
    </w:p>
    <w:p w14:paraId="7B8DD029" w14:textId="77777777" w:rsidR="00524178" w:rsidRPr="00873F83" w:rsidRDefault="00524178" w:rsidP="00524178">
      <w:pPr>
        <w:ind w:firstLine="720"/>
        <w:jc w:val="both"/>
        <w:rPr>
          <w:sz w:val="24"/>
          <w:szCs w:val="24"/>
        </w:rPr>
      </w:pPr>
      <w:r w:rsidRPr="00873F83">
        <w:rPr>
          <w:sz w:val="24"/>
          <w:szCs w:val="24"/>
        </w:rPr>
        <w:t xml:space="preserve">While conducting research at the New York State Historical Association Library I stumbled across an item of special interest to area historians.  A series of advertisements running in </w:t>
      </w:r>
      <w:r w:rsidRPr="00873F83">
        <w:rPr>
          <w:i/>
          <w:sz w:val="24"/>
          <w:szCs w:val="24"/>
        </w:rPr>
        <w:t>The Freeman’s Journal</w:t>
      </w:r>
      <w:r w:rsidRPr="00873F83">
        <w:rPr>
          <w:sz w:val="24"/>
          <w:szCs w:val="24"/>
        </w:rPr>
        <w:t xml:space="preserve"> establish that Isaac Merritt Singer, who later co-founded the Singer Sewing Machine Company, spent time in the Fly Creek area.  Singer worked at the shop of George W. Potter on Oaks Creek, one mile from the Fly Creek village, in the summer of 1833.</w:t>
      </w:r>
    </w:p>
    <w:p w14:paraId="0A77BE3E" w14:textId="77777777" w:rsidR="00524178" w:rsidRPr="00873F83" w:rsidRDefault="00524178" w:rsidP="00524178">
      <w:pPr>
        <w:ind w:firstLine="720"/>
        <w:jc w:val="both"/>
        <w:rPr>
          <w:sz w:val="24"/>
          <w:szCs w:val="24"/>
        </w:rPr>
      </w:pPr>
      <w:r w:rsidRPr="00873F83">
        <w:rPr>
          <w:sz w:val="24"/>
          <w:szCs w:val="24"/>
        </w:rPr>
        <w:t>Singer, the youngest son of Adam Singer and Ruth Benson, was born in the hamlet of Johnsonville, in the town of Pittstown, Rensselaer County, October 27, 1811.  His parents divorced when he was 10 years old and, after his father remarried, Singer did not get on well with his stepmother.  At the age of 12 he went to live with an older brother in Oswego, NY.  Working in his brother’s machine shop, Singer learned the trade that ultimately brought him great fortune.</w:t>
      </w:r>
    </w:p>
    <w:p w14:paraId="2ECA020D" w14:textId="77777777" w:rsidR="00524178" w:rsidRDefault="00524178" w:rsidP="00524178">
      <w:pPr>
        <w:ind w:firstLine="720"/>
        <w:jc w:val="both"/>
        <w:rPr>
          <w:sz w:val="24"/>
          <w:szCs w:val="24"/>
        </w:rPr>
      </w:pPr>
      <w:r w:rsidRPr="00873F83">
        <w:rPr>
          <w:sz w:val="24"/>
          <w:szCs w:val="24"/>
        </w:rPr>
        <w:t xml:space="preserve">At the age of 19 in 1830, Singer married Catharine Maria Haley, a 15-year-old girl, and it is believed they moved to New York City in 1831 where they lived with her parents.  Catharine gave birth to their first child, William, in 1834.  Very little is known of this early period in Singer’s life, but the advertisement that appears half a dozen times in </w:t>
      </w:r>
      <w:r w:rsidRPr="00873F83">
        <w:rPr>
          <w:i/>
          <w:sz w:val="24"/>
          <w:szCs w:val="24"/>
        </w:rPr>
        <w:t>The Freeman’s Journal</w:t>
      </w:r>
      <w:r w:rsidRPr="00873F83">
        <w:rPr>
          <w:sz w:val="24"/>
          <w:szCs w:val="24"/>
        </w:rPr>
        <w:t xml:space="preserve"> (copied below) establishes his presence in the Fly Creek area for at least a period of weeks.  </w:t>
      </w:r>
    </w:p>
    <w:p w14:paraId="16BD890A" w14:textId="77777777" w:rsidR="00524178" w:rsidRDefault="00524178" w:rsidP="00524178">
      <w:pPr>
        <w:ind w:firstLine="720"/>
        <w:jc w:val="both"/>
        <w:rPr>
          <w:sz w:val="24"/>
          <w:szCs w:val="24"/>
        </w:rPr>
      </w:pPr>
    </w:p>
    <w:p w14:paraId="003EEFB9" w14:textId="77777777" w:rsidR="00524178" w:rsidRDefault="00524178" w:rsidP="00524178">
      <w:pPr>
        <w:ind w:firstLine="720"/>
        <w:jc w:val="center"/>
        <w:rPr>
          <w:sz w:val="24"/>
          <w:szCs w:val="24"/>
        </w:rPr>
      </w:pPr>
      <w:r>
        <w:rPr>
          <w:noProof/>
          <w:sz w:val="24"/>
          <w:szCs w:val="24"/>
        </w:rPr>
        <w:drawing>
          <wp:inline distT="0" distB="0" distL="0" distR="0" wp14:anchorId="2DF8F292" wp14:editId="427EA853">
            <wp:extent cx="3450336" cy="947928"/>
            <wp:effectExtent l="19050" t="0" r="0" b="0"/>
            <wp:docPr id="40" name="Picture 39" descr="Scan_20190908 (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90908 (39).jpg"/>
                    <pic:cNvPicPr/>
                  </pic:nvPicPr>
                  <pic:blipFill>
                    <a:blip r:embed="rId13" cstate="print"/>
                    <a:stretch>
                      <a:fillRect/>
                    </a:stretch>
                  </pic:blipFill>
                  <pic:spPr>
                    <a:xfrm>
                      <a:off x="0" y="0"/>
                      <a:ext cx="3450336" cy="947928"/>
                    </a:xfrm>
                    <a:prstGeom prst="rect">
                      <a:avLst/>
                    </a:prstGeom>
                  </pic:spPr>
                </pic:pic>
              </a:graphicData>
            </a:graphic>
          </wp:inline>
        </w:drawing>
      </w:r>
    </w:p>
    <w:p w14:paraId="097F2A55" w14:textId="77777777" w:rsidR="00524178" w:rsidRPr="00873F83" w:rsidRDefault="00524178" w:rsidP="00524178">
      <w:pPr>
        <w:rPr>
          <w:sz w:val="24"/>
          <w:szCs w:val="24"/>
        </w:rPr>
      </w:pPr>
    </w:p>
    <w:p w14:paraId="6E87B31A" w14:textId="037FEFD6" w:rsidR="00524178" w:rsidRPr="00873F83" w:rsidRDefault="00524178" w:rsidP="00524178">
      <w:pPr>
        <w:ind w:firstLine="720"/>
        <w:jc w:val="both"/>
        <w:rPr>
          <w:sz w:val="24"/>
          <w:szCs w:val="24"/>
        </w:rPr>
      </w:pPr>
      <w:r w:rsidRPr="00873F83">
        <w:rPr>
          <w:sz w:val="24"/>
          <w:szCs w:val="24"/>
        </w:rPr>
        <w:t>According to the 1830 census</w:t>
      </w:r>
      <w:r>
        <w:rPr>
          <w:sz w:val="24"/>
          <w:szCs w:val="24"/>
        </w:rPr>
        <w:tab/>
        <w:t xml:space="preserve"> records, Potter was a </w:t>
      </w:r>
      <w:r w:rsidRPr="00873F83">
        <w:rPr>
          <w:sz w:val="24"/>
          <w:szCs w:val="24"/>
        </w:rPr>
        <w:t xml:space="preserve">married man in </w:t>
      </w:r>
      <w:r>
        <w:rPr>
          <w:sz w:val="24"/>
          <w:szCs w:val="24"/>
        </w:rPr>
        <w:t xml:space="preserve">his 20s with a young </w:t>
      </w:r>
      <w:r w:rsidRPr="00873F83">
        <w:rPr>
          <w:sz w:val="24"/>
          <w:szCs w:val="24"/>
        </w:rPr>
        <w:t xml:space="preserve">daughter and a </w:t>
      </w:r>
      <w:r>
        <w:rPr>
          <w:sz w:val="24"/>
          <w:szCs w:val="24"/>
        </w:rPr>
        <w:t xml:space="preserve">mother or mother-in-law living </w:t>
      </w:r>
      <w:r w:rsidRPr="00873F83">
        <w:rPr>
          <w:sz w:val="24"/>
          <w:szCs w:val="24"/>
        </w:rPr>
        <w:t>with them.  B</w:t>
      </w:r>
      <w:r>
        <w:rPr>
          <w:sz w:val="24"/>
          <w:szCs w:val="24"/>
        </w:rPr>
        <w:t>y 1840, there is no census rec</w:t>
      </w:r>
      <w:r w:rsidRPr="00873F83">
        <w:rPr>
          <w:sz w:val="24"/>
          <w:szCs w:val="24"/>
        </w:rPr>
        <w:t>ord for Mr. Potter.</w:t>
      </w:r>
    </w:p>
    <w:p w14:paraId="66EEEBD0" w14:textId="77777777" w:rsidR="00524178" w:rsidRPr="00873F83" w:rsidRDefault="00524178" w:rsidP="00524178">
      <w:pPr>
        <w:ind w:firstLine="720"/>
        <w:jc w:val="both"/>
        <w:rPr>
          <w:sz w:val="24"/>
          <w:szCs w:val="24"/>
        </w:rPr>
      </w:pPr>
      <w:r w:rsidRPr="00873F83">
        <w:rPr>
          <w:sz w:val="24"/>
          <w:szCs w:val="24"/>
        </w:rPr>
        <w:t>The same ad signed by Isaac M. Singer is repeated through June into early July of 1833.  Singer’s name also appears in a list of persons with letters waiting for them at the Cooperstown Post Office, published in the July 1 and July 8, 1833 editions of the newspaper.  By October 1833, when the next mail list appears, Singer’s name has disappeared.  As far as can be determined, Isaac Singer never returned to the Cooperstown area after 1833.</w:t>
      </w:r>
    </w:p>
    <w:p w14:paraId="76D97389" w14:textId="77777777" w:rsidR="00524178" w:rsidRPr="00873F83" w:rsidRDefault="00524178" w:rsidP="00524178">
      <w:pPr>
        <w:ind w:firstLine="720"/>
        <w:jc w:val="both"/>
        <w:rPr>
          <w:sz w:val="24"/>
          <w:szCs w:val="24"/>
        </w:rPr>
      </w:pPr>
      <w:r w:rsidRPr="00873F83">
        <w:rPr>
          <w:sz w:val="24"/>
          <w:szCs w:val="24"/>
        </w:rPr>
        <w:t xml:space="preserve">Exactly what Singer was doing at Potter’s shop is unclear.  He may have been experimenting with an early version of a rock drilling apparatus that he eventually patented in 1839.  In any event, Lin Van Buren, a </w:t>
      </w:r>
      <w:proofErr w:type="spellStart"/>
      <w:r w:rsidRPr="00873F83">
        <w:rPr>
          <w:sz w:val="24"/>
          <w:szCs w:val="24"/>
        </w:rPr>
        <w:t>GenWeb</w:t>
      </w:r>
      <w:proofErr w:type="spellEnd"/>
      <w:r w:rsidRPr="00873F83">
        <w:rPr>
          <w:sz w:val="24"/>
          <w:szCs w:val="24"/>
        </w:rPr>
        <w:t xml:space="preserve"> Administrator and one of Singer’s biographers, has confirmed that the advertisement is new information about his early adult years.</w:t>
      </w:r>
    </w:p>
    <w:p w14:paraId="0F323AF8" w14:textId="77777777" w:rsidR="00524178" w:rsidRPr="00873F83" w:rsidRDefault="00524178" w:rsidP="00524178">
      <w:pPr>
        <w:ind w:firstLine="720"/>
        <w:jc w:val="both"/>
        <w:rPr>
          <w:sz w:val="24"/>
          <w:szCs w:val="24"/>
        </w:rPr>
      </w:pPr>
      <w:r w:rsidRPr="00873F83">
        <w:rPr>
          <w:sz w:val="24"/>
          <w:szCs w:val="24"/>
        </w:rPr>
        <w:lastRenderedPageBreak/>
        <w:t xml:space="preserve">Singer is commonly mistaken as the inventor of the sewing machine.  While he came to hold numerous patents relating to sewing machine parts and designs, he was only one of several inventors who eventually found it profitable to pool their patents to produce sewing machines that worked reliably.  Singer’s relationship with lawyer Edward Clark did not begin until the 1840s.  </w:t>
      </w:r>
    </w:p>
    <w:p w14:paraId="150CFAA9" w14:textId="77777777" w:rsidR="00524178" w:rsidRPr="00873F83" w:rsidRDefault="00524178" w:rsidP="00524178">
      <w:pPr>
        <w:ind w:firstLine="720"/>
        <w:jc w:val="both"/>
        <w:rPr>
          <w:sz w:val="24"/>
          <w:szCs w:val="24"/>
        </w:rPr>
      </w:pPr>
      <w:r w:rsidRPr="00873F83">
        <w:rPr>
          <w:sz w:val="24"/>
          <w:szCs w:val="24"/>
        </w:rPr>
        <w:t xml:space="preserve">Clark, who was born December 19, 1811, at Athens in Greene County, NY, was educated at Williams College.  He studied law for three years and in 1833 he began the practice of law in Poughkeepsie, NY.  Clark married Caroline Jordan, eldest daughter of lawyer Ambrose Jordan, in May, 1837 and formed a law partnership with his father-in-law. In May, 1838, Jordan &amp; Clark moved their practice to New York City.  Singer became a client of the </w:t>
      </w:r>
      <w:proofErr w:type="gramStart"/>
      <w:r w:rsidRPr="00873F83">
        <w:rPr>
          <w:sz w:val="24"/>
          <w:szCs w:val="24"/>
        </w:rPr>
        <w:t>firm’s</w:t>
      </w:r>
      <w:proofErr w:type="gramEnd"/>
      <w:r w:rsidRPr="00873F83">
        <w:rPr>
          <w:sz w:val="24"/>
          <w:szCs w:val="24"/>
        </w:rPr>
        <w:t xml:space="preserve"> in 1848, and this affiliation became the key to the Clark family’s wealth.  In 1855, Edward Clark purchased a farm property then known as Apple Hill in the village of Cooperstown.  It is located on the east side of River Street, where Edward’s descendant Jane Forbes Clark resides today.</w:t>
      </w:r>
    </w:p>
    <w:p w14:paraId="1E73353B" w14:textId="77777777" w:rsidR="00BA7A86" w:rsidRDefault="00BA7A86" w:rsidP="00BA7A86">
      <w:pPr>
        <w:tabs>
          <w:tab w:val="center" w:pos="0"/>
        </w:tabs>
        <w:jc w:val="both"/>
        <w:rPr>
          <w:sz w:val="24"/>
          <w:szCs w:val="24"/>
        </w:rPr>
      </w:pPr>
    </w:p>
    <w:p w14:paraId="66664244" w14:textId="77777777" w:rsidR="00524178" w:rsidRDefault="00524178" w:rsidP="00BA7A86">
      <w:pPr>
        <w:tabs>
          <w:tab w:val="center" w:pos="0"/>
        </w:tabs>
        <w:jc w:val="both"/>
        <w:rPr>
          <w:sz w:val="24"/>
          <w:szCs w:val="24"/>
        </w:rPr>
      </w:pPr>
    </w:p>
    <w:p w14:paraId="3907BA4E" w14:textId="3119FAE7" w:rsidR="00BA7A86" w:rsidRPr="00524178" w:rsidRDefault="00524178" w:rsidP="00524178">
      <w:pPr>
        <w:overflowPunct/>
        <w:autoSpaceDE/>
        <w:autoSpaceDN/>
        <w:adjustRightInd/>
        <w:ind w:left="360"/>
        <w:jc w:val="center"/>
        <w:textAlignment w:val="auto"/>
        <w:rPr>
          <w:b/>
          <w:sz w:val="24"/>
          <w:szCs w:val="24"/>
        </w:rPr>
      </w:pPr>
      <w:r w:rsidRPr="00524178">
        <w:rPr>
          <w:b/>
          <w:sz w:val="24"/>
          <w:szCs w:val="24"/>
        </w:rPr>
        <w:t>* * * * *</w:t>
      </w:r>
    </w:p>
    <w:p w14:paraId="22660CDF" w14:textId="77777777" w:rsidR="00524178" w:rsidRDefault="00524178">
      <w:pPr>
        <w:overflowPunct/>
        <w:autoSpaceDE/>
        <w:autoSpaceDN/>
        <w:adjustRightInd/>
        <w:textAlignment w:val="auto"/>
        <w:rPr>
          <w:b/>
          <w:sz w:val="24"/>
          <w:szCs w:val="24"/>
        </w:rPr>
      </w:pPr>
    </w:p>
    <w:p w14:paraId="1F44367E" w14:textId="77777777" w:rsidR="00A36338" w:rsidRDefault="00A36338" w:rsidP="00374430">
      <w:pPr>
        <w:overflowPunct/>
        <w:autoSpaceDE/>
        <w:autoSpaceDN/>
        <w:adjustRightInd/>
        <w:jc w:val="both"/>
        <w:textAlignment w:val="auto"/>
        <w:rPr>
          <w:sz w:val="22"/>
          <w:szCs w:val="22"/>
        </w:rPr>
      </w:pPr>
    </w:p>
    <w:p w14:paraId="58972BD4" w14:textId="5C7550D0" w:rsidR="00A36338" w:rsidRDefault="00A36338" w:rsidP="00A36338">
      <w:pPr>
        <w:overflowPunct/>
        <w:autoSpaceDE/>
        <w:autoSpaceDN/>
        <w:adjustRightInd/>
        <w:jc w:val="center"/>
        <w:textAlignment w:val="auto"/>
        <w:rPr>
          <w:sz w:val="22"/>
          <w:szCs w:val="22"/>
        </w:rPr>
      </w:pPr>
      <w:r w:rsidRPr="00A36338">
        <w:rPr>
          <w:noProof/>
          <w:sz w:val="22"/>
          <w:szCs w:val="22"/>
        </w:rPr>
        <w:drawing>
          <wp:inline distT="0" distB="0" distL="0" distR="0" wp14:anchorId="1BAA334D" wp14:editId="3FE320EB">
            <wp:extent cx="2809875" cy="3554372"/>
            <wp:effectExtent l="0" t="0" r="0" b="8255"/>
            <wp:docPr id="2081577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577783" name=""/>
                    <pic:cNvPicPr/>
                  </pic:nvPicPr>
                  <pic:blipFill>
                    <a:blip r:embed="rId14"/>
                    <a:stretch>
                      <a:fillRect/>
                    </a:stretch>
                  </pic:blipFill>
                  <pic:spPr>
                    <a:xfrm>
                      <a:off x="0" y="0"/>
                      <a:ext cx="2820161" cy="3567383"/>
                    </a:xfrm>
                    <a:prstGeom prst="rect">
                      <a:avLst/>
                    </a:prstGeom>
                  </pic:spPr>
                </pic:pic>
              </a:graphicData>
            </a:graphic>
          </wp:inline>
        </w:drawing>
      </w:r>
    </w:p>
    <w:p w14:paraId="64C44B26" w14:textId="77777777" w:rsidR="004D07E2" w:rsidRDefault="004D07E2" w:rsidP="00A36338">
      <w:pPr>
        <w:overflowPunct/>
        <w:autoSpaceDE/>
        <w:autoSpaceDN/>
        <w:adjustRightInd/>
        <w:jc w:val="center"/>
        <w:textAlignment w:val="auto"/>
        <w:rPr>
          <w:b/>
          <w:bCs/>
          <w:sz w:val="24"/>
          <w:szCs w:val="24"/>
        </w:rPr>
      </w:pPr>
    </w:p>
    <w:p w14:paraId="5586BBFA" w14:textId="7C2CFBC9" w:rsidR="00A36338" w:rsidRPr="00524178" w:rsidRDefault="00A36338" w:rsidP="00A36338">
      <w:pPr>
        <w:overflowPunct/>
        <w:autoSpaceDE/>
        <w:autoSpaceDN/>
        <w:adjustRightInd/>
        <w:jc w:val="center"/>
        <w:textAlignment w:val="auto"/>
        <w:rPr>
          <w:b/>
          <w:bCs/>
          <w:sz w:val="28"/>
          <w:szCs w:val="28"/>
        </w:rPr>
      </w:pPr>
      <w:r w:rsidRPr="00524178">
        <w:rPr>
          <w:b/>
          <w:bCs/>
          <w:sz w:val="28"/>
          <w:szCs w:val="28"/>
        </w:rPr>
        <w:t>WHAT IS IT?</w:t>
      </w:r>
    </w:p>
    <w:p w14:paraId="6A10174F" w14:textId="77777777" w:rsidR="00A36338" w:rsidRDefault="00A36338" w:rsidP="00A36338">
      <w:pPr>
        <w:overflowPunct/>
        <w:autoSpaceDE/>
        <w:autoSpaceDN/>
        <w:adjustRightInd/>
        <w:jc w:val="both"/>
        <w:textAlignment w:val="auto"/>
        <w:rPr>
          <w:b/>
          <w:bCs/>
          <w:sz w:val="22"/>
          <w:szCs w:val="22"/>
        </w:rPr>
      </w:pPr>
    </w:p>
    <w:p w14:paraId="6FFB861A" w14:textId="0102C2EA" w:rsidR="00A36338" w:rsidRPr="00524178" w:rsidRDefault="00A36338" w:rsidP="00A36338">
      <w:pPr>
        <w:overflowPunct/>
        <w:autoSpaceDE/>
        <w:autoSpaceDN/>
        <w:adjustRightInd/>
        <w:jc w:val="both"/>
        <w:textAlignment w:val="auto"/>
        <w:rPr>
          <w:sz w:val="28"/>
          <w:szCs w:val="28"/>
        </w:rPr>
      </w:pPr>
      <w:r w:rsidRPr="00A36338">
        <w:rPr>
          <w:sz w:val="22"/>
          <w:szCs w:val="22"/>
        </w:rPr>
        <w:tab/>
      </w:r>
      <w:r w:rsidRPr="00524178">
        <w:rPr>
          <w:sz w:val="28"/>
          <w:szCs w:val="28"/>
        </w:rPr>
        <w:t>Chris Kjolhede found the above item in the basement of the Fly Creek Methodist Church, and wonders what it is and/or what it was used for.  The jar</w:t>
      </w:r>
      <w:r w:rsidR="004D07E2" w:rsidRPr="00524178">
        <w:rPr>
          <w:sz w:val="28"/>
          <w:szCs w:val="28"/>
        </w:rPr>
        <w:t>, measuring eight inches in diameter,</w:t>
      </w:r>
      <w:r w:rsidRPr="00524178">
        <w:rPr>
          <w:sz w:val="28"/>
          <w:szCs w:val="28"/>
        </w:rPr>
        <w:t xml:space="preserve"> contains what appear to be crushed egg-shells.  Can anyone solve this mystery?</w:t>
      </w:r>
    </w:p>
    <w:p w14:paraId="47A510FD" w14:textId="77777777" w:rsidR="00A36338" w:rsidRPr="00A36338" w:rsidRDefault="00A36338" w:rsidP="00A36338">
      <w:pPr>
        <w:overflowPunct/>
        <w:autoSpaceDE/>
        <w:autoSpaceDN/>
        <w:adjustRightInd/>
        <w:jc w:val="both"/>
        <w:textAlignment w:val="auto"/>
        <w:rPr>
          <w:sz w:val="22"/>
          <w:szCs w:val="22"/>
        </w:rPr>
      </w:pPr>
    </w:p>
    <w:p w14:paraId="4BD2C740" w14:textId="77777777" w:rsidR="00814B8E" w:rsidRDefault="00814B8E" w:rsidP="00374430">
      <w:pPr>
        <w:overflowPunct/>
        <w:autoSpaceDE/>
        <w:autoSpaceDN/>
        <w:adjustRightInd/>
        <w:jc w:val="both"/>
        <w:textAlignment w:val="auto"/>
        <w:rPr>
          <w:sz w:val="22"/>
          <w:szCs w:val="22"/>
        </w:rPr>
      </w:pPr>
    </w:p>
    <w:p w14:paraId="4C5175B6" w14:textId="5106FF9A" w:rsidR="00ED70C3" w:rsidRPr="00ED70C3" w:rsidRDefault="00ED70C3" w:rsidP="00ED70C3">
      <w:pPr>
        <w:jc w:val="center"/>
        <w:rPr>
          <w:b/>
        </w:rPr>
      </w:pPr>
      <w:r w:rsidRPr="00ED70C3">
        <w:rPr>
          <w:b/>
        </w:rPr>
        <w:lastRenderedPageBreak/>
        <w:t>NEWS BRIEFS (Continued from page 1)</w:t>
      </w:r>
    </w:p>
    <w:p w14:paraId="5E082E2D" w14:textId="77777777" w:rsidR="00ED70C3" w:rsidRDefault="00ED70C3" w:rsidP="00ED70C3">
      <w:pPr>
        <w:rPr>
          <w:bCs/>
        </w:rPr>
      </w:pPr>
    </w:p>
    <w:p w14:paraId="1E32094D" w14:textId="77777777" w:rsidR="00B02892" w:rsidRPr="00836AA9" w:rsidRDefault="00B02892" w:rsidP="00B02892">
      <w:pPr>
        <w:pStyle w:val="ListParagraph"/>
        <w:numPr>
          <w:ilvl w:val="0"/>
          <w:numId w:val="13"/>
        </w:numPr>
        <w:jc w:val="both"/>
        <w:rPr>
          <w:b/>
        </w:rPr>
      </w:pPr>
      <w:r>
        <w:rPr>
          <w:b/>
        </w:rPr>
        <w:t xml:space="preserve">News about Newbies … </w:t>
      </w:r>
      <w:r>
        <w:rPr>
          <w:bCs/>
        </w:rPr>
        <w:t>Welcome to our newest members, James &amp; Nicki Andrews, Jay Bosley &amp; Hudi Podolsky (P), David Buddle, and Janette Lyons!  We also received a renewal from Andrew &amp; Melissa Marietta (P).  (P = Patron of History membership.)</w:t>
      </w:r>
    </w:p>
    <w:p w14:paraId="009B8F91" w14:textId="77777777" w:rsidR="00B02892" w:rsidRPr="00836AA9" w:rsidRDefault="00B02892" w:rsidP="00B02892">
      <w:pPr>
        <w:pStyle w:val="ListParagraph"/>
        <w:rPr>
          <w:b/>
        </w:rPr>
      </w:pPr>
    </w:p>
    <w:p w14:paraId="66A7355F" w14:textId="77777777" w:rsidR="0023259B" w:rsidRPr="0023259B" w:rsidRDefault="00C50DB0" w:rsidP="00C50DB0">
      <w:pPr>
        <w:pStyle w:val="ListParagraph"/>
        <w:numPr>
          <w:ilvl w:val="0"/>
          <w:numId w:val="11"/>
        </w:numPr>
        <w:jc w:val="both"/>
        <w:rPr>
          <w:bCs/>
        </w:rPr>
      </w:pPr>
      <w:r>
        <w:rPr>
          <w:b/>
        </w:rPr>
        <w:t xml:space="preserve">Archivist Needed … </w:t>
      </w:r>
      <w:r>
        <w:rPr>
          <w:bCs/>
        </w:rPr>
        <w:t>The FCAHS needs people to take over and/or help with two very important committees.  The Archives Committee is “</w:t>
      </w:r>
      <w:r w:rsidRPr="00C50DB0">
        <w:t>responsible for collecting, cataloging, caring for, arranging, and repairing books, manuscripts, newspapers, artifacts, relics, and other historical material</w:t>
      </w:r>
      <w:r>
        <w:t>,” and the Research Committee is “</w:t>
      </w:r>
      <w:r w:rsidRPr="00C50DB0">
        <w:t>responsible for the coordination and guidance of genealogy and other research.</w:t>
      </w:r>
      <w:r>
        <w:t>”  Please let us know if you are willing and able to help.</w:t>
      </w:r>
    </w:p>
    <w:p w14:paraId="17170BD2" w14:textId="77777777" w:rsidR="0023259B" w:rsidRDefault="0023259B" w:rsidP="0023259B">
      <w:pPr>
        <w:jc w:val="both"/>
        <w:rPr>
          <w:rFonts w:ascii="Arial" w:hAnsi="Arial" w:cs="Arial"/>
          <w:sz w:val="22"/>
          <w:szCs w:val="22"/>
        </w:rPr>
      </w:pPr>
    </w:p>
    <w:p w14:paraId="5886CFF3" w14:textId="6314EC68" w:rsidR="00575FB8" w:rsidRPr="00EB7021" w:rsidRDefault="00575FB8" w:rsidP="00575FB8">
      <w:pPr>
        <w:pStyle w:val="ListParagraph"/>
        <w:numPr>
          <w:ilvl w:val="0"/>
          <w:numId w:val="13"/>
        </w:numPr>
        <w:jc w:val="both"/>
        <w:rPr>
          <w:bCs/>
        </w:rPr>
      </w:pPr>
      <w:r w:rsidRPr="00907554">
        <w:rPr>
          <w:b/>
        </w:rPr>
        <w:t>Making News …</w:t>
      </w:r>
      <w:r>
        <w:rPr>
          <w:bCs/>
        </w:rPr>
        <w:t xml:space="preserve"> Th</w:t>
      </w:r>
      <w:r w:rsidR="00145E35">
        <w:rPr>
          <w:bCs/>
        </w:rPr>
        <w:t>anks to Darla Young, th</w:t>
      </w:r>
      <w:r>
        <w:rPr>
          <w:bCs/>
        </w:rPr>
        <w:t xml:space="preserve">e FCAHS was featured in the June 19 and July 3 issues of Cooperstown’s </w:t>
      </w:r>
      <w:r w:rsidRPr="00C50DB0">
        <w:rPr>
          <w:bCs/>
          <w:i/>
          <w:iCs/>
        </w:rPr>
        <w:t>Freeman’s Journal</w:t>
      </w:r>
      <w:r>
        <w:rPr>
          <w:bCs/>
        </w:rPr>
        <w:t xml:space="preserve">.  Borrowing from our web-site and newsletter, the </w:t>
      </w:r>
      <w:r w:rsidRPr="00C50DB0">
        <w:rPr>
          <w:bCs/>
          <w:i/>
          <w:iCs/>
        </w:rPr>
        <w:t>Journal</w:t>
      </w:r>
      <w:r>
        <w:rPr>
          <w:bCs/>
        </w:rPr>
        <w:t xml:space="preserve"> discussed our Society’s history and upcoming events, and our dear, departed charter member, Freida Snyder.</w:t>
      </w:r>
    </w:p>
    <w:p w14:paraId="46E47518" w14:textId="77777777" w:rsidR="00575FB8" w:rsidRDefault="00575FB8" w:rsidP="00575FB8">
      <w:pPr>
        <w:jc w:val="both"/>
        <w:rPr>
          <w:b/>
        </w:rPr>
      </w:pPr>
    </w:p>
    <w:p w14:paraId="38B0AF3D" w14:textId="079E5C2C" w:rsidR="00AA2C1A" w:rsidRDefault="00AA2C1A" w:rsidP="0023259B">
      <w:pPr>
        <w:pStyle w:val="ListParagraph"/>
        <w:numPr>
          <w:ilvl w:val="0"/>
          <w:numId w:val="11"/>
        </w:numPr>
        <w:jc w:val="both"/>
        <w:rPr>
          <w:bCs/>
        </w:rPr>
      </w:pPr>
      <w:r>
        <w:rPr>
          <w:b/>
        </w:rPr>
        <w:t xml:space="preserve">Off the Rails … </w:t>
      </w:r>
      <w:r>
        <w:rPr>
          <w:bCs/>
        </w:rPr>
        <w:t>Greg Crowell installed a second set of hand-rails along the stairs to the second floor of our building</w:t>
      </w:r>
      <w:r w:rsidR="00F80E90">
        <w:rPr>
          <w:bCs/>
        </w:rPr>
        <w:t>, to make them safer for people coming and going from one floor to the other.  Thanks, Greg!</w:t>
      </w:r>
    </w:p>
    <w:p w14:paraId="41286E9E" w14:textId="77777777" w:rsidR="00145E35" w:rsidRDefault="00145E35" w:rsidP="00145E35">
      <w:pPr>
        <w:jc w:val="both"/>
        <w:rPr>
          <w:bCs/>
        </w:rPr>
      </w:pPr>
    </w:p>
    <w:p w14:paraId="2A2BC470" w14:textId="2CD168AC" w:rsidR="00145E35" w:rsidRPr="00145E35" w:rsidRDefault="00145E35" w:rsidP="00145E35">
      <w:pPr>
        <w:pStyle w:val="ListParagraph"/>
        <w:numPr>
          <w:ilvl w:val="0"/>
          <w:numId w:val="11"/>
        </w:numPr>
        <w:jc w:val="both"/>
        <w:rPr>
          <w:bCs/>
        </w:rPr>
      </w:pPr>
      <w:r w:rsidRPr="00145E35">
        <w:rPr>
          <w:b/>
        </w:rPr>
        <w:t>Pastor Present …</w:t>
      </w:r>
      <w:r>
        <w:rPr>
          <w:bCs/>
        </w:rPr>
        <w:t xml:space="preserve"> The Rev. Dr. Wilson Jones became the new pastor of the Fly Creek United Methodist Church in April.  Previous pastors are listed in </w:t>
      </w:r>
      <w:r w:rsidRPr="00145E35">
        <w:rPr>
          <w:bCs/>
          <w:i/>
          <w:iCs/>
        </w:rPr>
        <w:t>Fly Creek Area History</w:t>
      </w:r>
      <w:r>
        <w:rPr>
          <w:bCs/>
        </w:rPr>
        <w:t>, pages 101-02.</w:t>
      </w:r>
    </w:p>
    <w:p w14:paraId="79BD1135" w14:textId="77777777" w:rsidR="00D70623" w:rsidRDefault="00D70623" w:rsidP="00D70623">
      <w:pPr>
        <w:pStyle w:val="ListParagraph"/>
        <w:rPr>
          <w:bCs/>
        </w:rPr>
      </w:pPr>
    </w:p>
    <w:p w14:paraId="6514A4D9" w14:textId="54BD84FA" w:rsidR="00B4484B" w:rsidRPr="007E4ABD" w:rsidRDefault="00B4484B" w:rsidP="00B4484B">
      <w:pPr>
        <w:pStyle w:val="ListParagraph"/>
        <w:numPr>
          <w:ilvl w:val="0"/>
          <w:numId w:val="11"/>
        </w:numPr>
        <w:jc w:val="both"/>
        <w:rPr>
          <w:b/>
        </w:rPr>
      </w:pPr>
      <w:r w:rsidRPr="00EB7021">
        <w:rPr>
          <w:b/>
        </w:rPr>
        <w:t xml:space="preserve">Getting on Board … </w:t>
      </w:r>
      <w:r w:rsidRPr="00EB7021">
        <w:rPr>
          <w:bCs/>
        </w:rPr>
        <w:t xml:space="preserve">The next quarterly meeting of the FCAHS Board of Trustees is scheduled for </w:t>
      </w:r>
      <w:r>
        <w:rPr>
          <w:bCs/>
        </w:rPr>
        <w:t>October</w:t>
      </w:r>
      <w:r w:rsidRPr="00EB7021">
        <w:rPr>
          <w:bCs/>
        </w:rPr>
        <w:t xml:space="preserve"> </w:t>
      </w:r>
      <w:r w:rsidR="0023259B">
        <w:rPr>
          <w:bCs/>
        </w:rPr>
        <w:t>8</w:t>
      </w:r>
      <w:r w:rsidRPr="00EB7021">
        <w:rPr>
          <w:bCs/>
        </w:rPr>
        <w:t xml:space="preserve"> at 3 PM at the Town building.  Members are welcome to attend.</w:t>
      </w:r>
    </w:p>
    <w:p w14:paraId="1383CBD8" w14:textId="77777777" w:rsidR="007E4ABD" w:rsidRPr="007E4ABD" w:rsidRDefault="007E4ABD" w:rsidP="007E4ABD">
      <w:pPr>
        <w:pStyle w:val="ListParagraph"/>
        <w:rPr>
          <w:b/>
        </w:rPr>
      </w:pPr>
    </w:p>
    <w:p w14:paraId="10FB4B48" w14:textId="77777777" w:rsidR="007E4ABD" w:rsidRPr="007E4ABD" w:rsidRDefault="007E4ABD" w:rsidP="007E4ABD">
      <w:pPr>
        <w:ind w:left="360"/>
        <w:jc w:val="both"/>
        <w:rPr>
          <w:b/>
        </w:rPr>
      </w:pPr>
    </w:p>
    <w:p w14:paraId="1C8C8F88" w14:textId="77777777" w:rsidR="00145E35" w:rsidRDefault="00145E35" w:rsidP="004E2BA3">
      <w:pPr>
        <w:rPr>
          <w:b/>
          <w:sz w:val="24"/>
        </w:rPr>
      </w:pPr>
    </w:p>
    <w:p w14:paraId="24FB6955" w14:textId="5103DEF0" w:rsidR="004E2BA3" w:rsidRDefault="004E2BA3" w:rsidP="004E2BA3">
      <w:pPr>
        <w:rPr>
          <w:b/>
          <w:sz w:val="24"/>
        </w:rPr>
      </w:pPr>
      <w:r>
        <w:rPr>
          <w:b/>
          <w:sz w:val="24"/>
        </w:rPr>
        <w:t>-------------------------------------------------------------------------------------------------------------</w:t>
      </w:r>
      <w:r w:rsidR="00770BCC">
        <w:rPr>
          <w:b/>
          <w:sz w:val="24"/>
        </w:rPr>
        <w:t>--------</w:t>
      </w:r>
    </w:p>
    <w:p w14:paraId="5C04B3C6" w14:textId="77777777" w:rsidR="00326E57" w:rsidRDefault="00326E57" w:rsidP="004E2BA3">
      <w:pPr>
        <w:tabs>
          <w:tab w:val="center" w:pos="0"/>
        </w:tabs>
        <w:jc w:val="both"/>
        <w:rPr>
          <w:b/>
          <w:sz w:val="24"/>
        </w:rPr>
      </w:pPr>
    </w:p>
    <w:p w14:paraId="3B71A13A" w14:textId="77777777" w:rsidR="00326E57" w:rsidRDefault="00326E57" w:rsidP="004E2BA3">
      <w:pPr>
        <w:tabs>
          <w:tab w:val="center" w:pos="0"/>
        </w:tabs>
        <w:jc w:val="both"/>
        <w:rPr>
          <w:b/>
          <w:sz w:val="24"/>
        </w:rPr>
      </w:pPr>
    </w:p>
    <w:p w14:paraId="1142EFEF" w14:textId="77777777" w:rsidR="004E2BA3" w:rsidRPr="00477F31" w:rsidRDefault="004E2BA3" w:rsidP="004E2BA3">
      <w:pPr>
        <w:tabs>
          <w:tab w:val="center" w:pos="0"/>
        </w:tabs>
        <w:jc w:val="both"/>
      </w:pPr>
      <w:r>
        <w:rPr>
          <w:b/>
          <w:sz w:val="24"/>
        </w:rPr>
        <w:t>FLY CREEK AREA HISTORICAL SOCIETY</w:t>
      </w:r>
    </w:p>
    <w:p w14:paraId="4FFB70B3" w14:textId="77777777" w:rsidR="004E2BA3" w:rsidRDefault="004E2BA3" w:rsidP="004E2BA3">
      <w:pPr>
        <w:tabs>
          <w:tab w:val="center" w:pos="0"/>
        </w:tabs>
        <w:rPr>
          <w:b/>
          <w:sz w:val="24"/>
        </w:rPr>
      </w:pPr>
      <w:smartTag w:uri="urn:schemas-microsoft-com:office:smarttags" w:element="address">
        <w:smartTag w:uri="urn:schemas-microsoft-com:office:smarttags" w:element="Street">
          <w:r>
            <w:rPr>
              <w:b/>
              <w:sz w:val="24"/>
            </w:rPr>
            <w:t>P.O. Box</w:t>
          </w:r>
        </w:smartTag>
        <w:r>
          <w:rPr>
            <w:b/>
            <w:sz w:val="24"/>
          </w:rPr>
          <w:t xml:space="preserve"> 87</w:t>
        </w:r>
      </w:smartTag>
    </w:p>
    <w:p w14:paraId="7C1F6ACD" w14:textId="77777777" w:rsidR="004E2BA3" w:rsidRDefault="004E2BA3" w:rsidP="004E2BA3">
      <w:pPr>
        <w:tabs>
          <w:tab w:val="center" w:pos="0"/>
        </w:tabs>
        <w:rPr>
          <w:b/>
          <w:sz w:val="24"/>
        </w:rPr>
      </w:pPr>
      <w:smartTag w:uri="urn:schemas-microsoft-com:office:smarttags" w:element="place">
        <w:smartTag w:uri="urn:schemas-microsoft-com:office:smarttags" w:element="City">
          <w:r>
            <w:rPr>
              <w:b/>
              <w:sz w:val="24"/>
            </w:rPr>
            <w:t>Fly Creek</w:t>
          </w:r>
        </w:smartTag>
        <w:r>
          <w:rPr>
            <w:b/>
            <w:sz w:val="24"/>
          </w:rPr>
          <w:t xml:space="preserve">, </w:t>
        </w:r>
        <w:smartTag w:uri="urn:schemas-microsoft-com:office:smarttags" w:element="State">
          <w:r>
            <w:rPr>
              <w:b/>
              <w:sz w:val="24"/>
            </w:rPr>
            <w:t>NY</w:t>
          </w:r>
        </w:smartTag>
        <w:r>
          <w:rPr>
            <w:b/>
            <w:sz w:val="24"/>
          </w:rPr>
          <w:t xml:space="preserve">  </w:t>
        </w:r>
        <w:smartTag w:uri="urn:schemas-microsoft-com:office:smarttags" w:element="PostalCode">
          <w:r>
            <w:rPr>
              <w:b/>
              <w:sz w:val="24"/>
            </w:rPr>
            <w:t>13337</w:t>
          </w:r>
        </w:smartTag>
      </w:smartTag>
    </w:p>
    <w:p w14:paraId="5C512A44" w14:textId="77777777" w:rsidR="004E2BA3" w:rsidRDefault="004E2BA3" w:rsidP="004E2BA3">
      <w:pPr>
        <w:tabs>
          <w:tab w:val="center" w:pos="0"/>
        </w:tabs>
        <w:rPr>
          <w:b/>
        </w:rPr>
      </w:pPr>
    </w:p>
    <w:p w14:paraId="30CF4CD8" w14:textId="77777777" w:rsidR="004E2BA3" w:rsidRDefault="004E2BA3" w:rsidP="004E2BA3">
      <w:pPr>
        <w:tabs>
          <w:tab w:val="center" w:pos="0"/>
        </w:tabs>
        <w:rPr>
          <w:b/>
        </w:rPr>
      </w:pPr>
    </w:p>
    <w:p w14:paraId="1BC3C1A7" w14:textId="77777777" w:rsidR="004E2BA3" w:rsidRDefault="004E2BA3" w:rsidP="004E2BA3">
      <w:pPr>
        <w:tabs>
          <w:tab w:val="center" w:pos="0"/>
        </w:tabs>
        <w:rPr>
          <w:b/>
        </w:rPr>
      </w:pPr>
    </w:p>
    <w:p w14:paraId="3FE8EC93" w14:textId="77777777" w:rsidR="004E2BA3" w:rsidRDefault="004E2BA3" w:rsidP="004E2BA3">
      <w:pPr>
        <w:tabs>
          <w:tab w:val="center" w:pos="0"/>
        </w:tabs>
        <w:rPr>
          <w:b/>
        </w:rPr>
      </w:pPr>
    </w:p>
    <w:p w14:paraId="65C89320" w14:textId="77777777" w:rsidR="004E2BA3" w:rsidRDefault="004E2BA3" w:rsidP="004E2BA3">
      <w:pPr>
        <w:tabs>
          <w:tab w:val="center" w:pos="0"/>
        </w:tabs>
        <w:rPr>
          <w:b/>
        </w:rPr>
      </w:pPr>
    </w:p>
    <w:p w14:paraId="5AC116A7" w14:textId="77777777" w:rsidR="004E2BA3" w:rsidRDefault="004E2BA3" w:rsidP="004E2BA3">
      <w:pPr>
        <w:tabs>
          <w:tab w:val="center" w:pos="0"/>
        </w:tabs>
        <w:rPr>
          <w:b/>
        </w:rPr>
      </w:pPr>
    </w:p>
    <w:p w14:paraId="3C8EF151" w14:textId="77777777" w:rsidR="004E2BA3" w:rsidRDefault="004E2BA3" w:rsidP="004E2BA3">
      <w:pPr>
        <w:tabs>
          <w:tab w:val="center" w:pos="0"/>
        </w:tabs>
        <w:rPr>
          <w:b/>
        </w:rPr>
      </w:pPr>
    </w:p>
    <w:p w14:paraId="52CC7270" w14:textId="77777777" w:rsidR="004E2BA3" w:rsidRDefault="004E2BA3" w:rsidP="004E2BA3">
      <w:pPr>
        <w:tabs>
          <w:tab w:val="center" w:pos="0"/>
        </w:tabs>
        <w:rPr>
          <w:b/>
        </w:rPr>
      </w:pPr>
    </w:p>
    <w:p w14:paraId="084F0D81" w14:textId="77777777" w:rsidR="004E2BA3" w:rsidRDefault="004E2BA3" w:rsidP="004E2BA3">
      <w:pPr>
        <w:tabs>
          <w:tab w:val="center" w:pos="0"/>
        </w:tabs>
        <w:rPr>
          <w:b/>
          <w:u w:val="single"/>
        </w:rPr>
      </w:pPr>
      <w:r>
        <w:rPr>
          <w:b/>
        </w:rPr>
        <w:tab/>
      </w:r>
      <w:r>
        <w:rPr>
          <w:b/>
        </w:rPr>
        <w:tab/>
      </w:r>
      <w:r>
        <w:rPr>
          <w:b/>
        </w:rPr>
        <w:tab/>
      </w:r>
      <w:r>
        <w:rPr>
          <w:b/>
        </w:rPr>
        <w:tab/>
      </w:r>
      <w:r>
        <w:rPr>
          <w:b/>
        </w:rPr>
        <w:tab/>
      </w:r>
      <w:r>
        <w:rPr>
          <w:b/>
          <w:u w:val="single"/>
        </w:rPr>
        <w:tab/>
      </w:r>
      <w:r>
        <w:rPr>
          <w:b/>
          <w:u w:val="single"/>
        </w:rPr>
        <w:tab/>
      </w:r>
      <w:r>
        <w:rPr>
          <w:b/>
          <w:u w:val="single"/>
        </w:rPr>
        <w:tab/>
      </w:r>
      <w:r>
        <w:rPr>
          <w:b/>
          <w:u w:val="single"/>
        </w:rPr>
        <w:tab/>
      </w:r>
      <w:r>
        <w:rPr>
          <w:b/>
          <w:u w:val="single"/>
        </w:rPr>
        <w:tab/>
      </w:r>
      <w:r>
        <w:rPr>
          <w:b/>
          <w:u w:val="single"/>
        </w:rPr>
        <w:tab/>
      </w:r>
    </w:p>
    <w:p w14:paraId="5BC5C708" w14:textId="77777777" w:rsidR="004E2BA3" w:rsidRDefault="004E2BA3" w:rsidP="004E2BA3">
      <w:pPr>
        <w:tabs>
          <w:tab w:val="center" w:pos="0"/>
        </w:tabs>
        <w:rPr>
          <w:b/>
          <w:u w:val="single"/>
        </w:rPr>
      </w:pPr>
    </w:p>
    <w:p w14:paraId="4D716E73" w14:textId="77777777" w:rsidR="004E2BA3" w:rsidRDefault="004E2BA3" w:rsidP="004E2BA3">
      <w:pPr>
        <w:tabs>
          <w:tab w:val="center" w:pos="0"/>
        </w:tabs>
        <w:rPr>
          <w:b/>
          <w:u w:val="single"/>
        </w:rPr>
      </w:pPr>
    </w:p>
    <w:p w14:paraId="13A704E0" w14:textId="77777777" w:rsidR="004E2BA3" w:rsidRDefault="004E2BA3" w:rsidP="004E2BA3">
      <w:pPr>
        <w:tabs>
          <w:tab w:val="center" w:pos="0"/>
        </w:tabs>
        <w:rPr>
          <w:b/>
          <w:u w:val="single"/>
        </w:rPr>
      </w:pPr>
      <w:r>
        <w:rPr>
          <w:b/>
        </w:rPr>
        <w:tab/>
      </w:r>
      <w:r>
        <w:rPr>
          <w:b/>
        </w:rPr>
        <w:tab/>
      </w:r>
      <w:r>
        <w:rPr>
          <w:b/>
        </w:rPr>
        <w:tab/>
      </w:r>
      <w:r>
        <w:rPr>
          <w:b/>
        </w:rPr>
        <w:tab/>
      </w:r>
      <w:r>
        <w:rPr>
          <w:b/>
        </w:rPr>
        <w:tab/>
      </w:r>
      <w:r>
        <w:rPr>
          <w:b/>
          <w:u w:val="single"/>
        </w:rPr>
        <w:tab/>
      </w:r>
      <w:r>
        <w:rPr>
          <w:b/>
          <w:u w:val="single"/>
        </w:rPr>
        <w:tab/>
      </w:r>
      <w:r>
        <w:rPr>
          <w:b/>
          <w:u w:val="single"/>
        </w:rPr>
        <w:tab/>
      </w:r>
      <w:r>
        <w:rPr>
          <w:b/>
          <w:u w:val="single"/>
        </w:rPr>
        <w:tab/>
      </w:r>
      <w:r>
        <w:rPr>
          <w:b/>
          <w:u w:val="single"/>
        </w:rPr>
        <w:tab/>
      </w:r>
      <w:r>
        <w:rPr>
          <w:b/>
          <w:u w:val="single"/>
        </w:rPr>
        <w:tab/>
      </w:r>
    </w:p>
    <w:p w14:paraId="0972C9B7" w14:textId="77777777" w:rsidR="004E2BA3" w:rsidRDefault="004E2BA3" w:rsidP="004E2BA3">
      <w:pPr>
        <w:tabs>
          <w:tab w:val="center" w:pos="0"/>
        </w:tabs>
        <w:rPr>
          <w:b/>
          <w:u w:val="single"/>
        </w:rPr>
      </w:pPr>
    </w:p>
    <w:p w14:paraId="13B117C6" w14:textId="77777777" w:rsidR="004E2BA3" w:rsidRDefault="004E2BA3" w:rsidP="004E2BA3">
      <w:pPr>
        <w:tabs>
          <w:tab w:val="center" w:pos="0"/>
        </w:tabs>
        <w:rPr>
          <w:b/>
          <w:u w:val="single"/>
        </w:rPr>
      </w:pPr>
    </w:p>
    <w:p w14:paraId="0BE9B371" w14:textId="77777777" w:rsidR="004E2BA3" w:rsidRDefault="004E2BA3" w:rsidP="00F46868">
      <w:pPr>
        <w:tabs>
          <w:tab w:val="center" w:pos="0"/>
        </w:tabs>
        <w:rPr>
          <w:b/>
        </w:rPr>
      </w:pPr>
      <w:r>
        <w:rPr>
          <w:b/>
        </w:rPr>
        <w:tab/>
      </w:r>
      <w:r>
        <w:rPr>
          <w:b/>
        </w:rPr>
        <w:tab/>
      </w:r>
      <w:r>
        <w:rPr>
          <w:b/>
        </w:rPr>
        <w:tab/>
      </w:r>
      <w:r>
        <w:rPr>
          <w:b/>
        </w:rPr>
        <w:tab/>
      </w:r>
      <w:r>
        <w:rPr>
          <w:b/>
        </w:rPr>
        <w:tab/>
      </w:r>
      <w:r>
        <w:rPr>
          <w:b/>
          <w:u w:val="single"/>
        </w:rPr>
        <w:tab/>
      </w:r>
      <w:r>
        <w:rPr>
          <w:b/>
          <w:u w:val="single"/>
        </w:rPr>
        <w:tab/>
      </w:r>
      <w:r>
        <w:rPr>
          <w:b/>
          <w:u w:val="single"/>
        </w:rPr>
        <w:tab/>
      </w:r>
      <w:r>
        <w:rPr>
          <w:b/>
          <w:u w:val="single"/>
        </w:rPr>
        <w:tab/>
      </w:r>
      <w:r>
        <w:rPr>
          <w:b/>
          <w:u w:val="single"/>
        </w:rPr>
        <w:tab/>
      </w:r>
      <w:r>
        <w:rPr>
          <w:b/>
          <w:u w:val="single"/>
        </w:rPr>
        <w:tab/>
      </w:r>
    </w:p>
    <w:sectPr w:rsidR="004E2BA3" w:rsidSect="00D936D8">
      <w:headerReference w:type="default" r:id="rId1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14DDD7" w14:textId="77777777" w:rsidR="00D33BA5" w:rsidRDefault="00D33BA5" w:rsidP="0004606D">
      <w:r>
        <w:separator/>
      </w:r>
    </w:p>
  </w:endnote>
  <w:endnote w:type="continuationSeparator" w:id="0">
    <w:p w14:paraId="48312F29" w14:textId="77777777" w:rsidR="00D33BA5" w:rsidRDefault="00D33BA5" w:rsidP="00046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2A0E9B" w14:textId="77777777" w:rsidR="00D33BA5" w:rsidRDefault="00D33BA5" w:rsidP="0004606D">
      <w:r>
        <w:separator/>
      </w:r>
    </w:p>
  </w:footnote>
  <w:footnote w:type="continuationSeparator" w:id="0">
    <w:p w14:paraId="6803FA8A" w14:textId="77777777" w:rsidR="00D33BA5" w:rsidRDefault="00D33BA5" w:rsidP="000460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5099045"/>
      <w:docPartObj>
        <w:docPartGallery w:val="Page Numbers (Top of Page)"/>
        <w:docPartUnique/>
      </w:docPartObj>
    </w:sdtPr>
    <w:sdtEndPr>
      <w:rPr>
        <w:noProof/>
      </w:rPr>
    </w:sdtEndPr>
    <w:sdtContent>
      <w:p w14:paraId="2D39A22B" w14:textId="77777777" w:rsidR="0004606D" w:rsidRDefault="0004606D">
        <w:pPr>
          <w:pStyle w:val="Header"/>
          <w:jc w:val="center"/>
        </w:pPr>
        <w:r>
          <w:fldChar w:fldCharType="begin"/>
        </w:r>
        <w:r>
          <w:instrText xml:space="preserve"> PAGE   \* MERGEFORMAT </w:instrText>
        </w:r>
        <w:r>
          <w:fldChar w:fldCharType="separate"/>
        </w:r>
        <w:r w:rsidR="002823D6">
          <w:rPr>
            <w:noProof/>
          </w:rPr>
          <w:t>7</w:t>
        </w:r>
        <w:r>
          <w:rPr>
            <w:noProof/>
          </w:rPr>
          <w:fldChar w:fldCharType="end"/>
        </w:r>
      </w:p>
    </w:sdtContent>
  </w:sdt>
  <w:p w14:paraId="170F12F5" w14:textId="77777777" w:rsidR="0004606D" w:rsidRDefault="000460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D71E4076"/>
    <w:lvl w:ilvl="0">
      <w:numFmt w:val="bullet"/>
      <w:lvlText w:val="*"/>
      <w:lvlJc w:val="left"/>
    </w:lvl>
  </w:abstractNum>
  <w:abstractNum w:abstractNumId="1" w15:restartNumberingAfterBreak="0">
    <w:nsid w:val="0CEF6F5B"/>
    <w:multiLevelType w:val="hybridMultilevel"/>
    <w:tmpl w:val="31AC1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B24D1C"/>
    <w:multiLevelType w:val="hybridMultilevel"/>
    <w:tmpl w:val="F7B45D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03E1293"/>
    <w:multiLevelType w:val="hybridMultilevel"/>
    <w:tmpl w:val="89C6EDD8"/>
    <w:lvl w:ilvl="0" w:tplc="784EE688">
      <w:start w:val="1"/>
      <w:numFmt w:val="lowerLetter"/>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5C82847"/>
    <w:multiLevelType w:val="hybridMultilevel"/>
    <w:tmpl w:val="CB364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B265D1"/>
    <w:multiLevelType w:val="hybridMultilevel"/>
    <w:tmpl w:val="89C6EDD8"/>
    <w:lvl w:ilvl="0" w:tplc="784EE688">
      <w:start w:val="1"/>
      <w:numFmt w:val="lowerLetter"/>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E232E92"/>
    <w:multiLevelType w:val="hybridMultilevel"/>
    <w:tmpl w:val="3D44D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DD0FB1"/>
    <w:multiLevelType w:val="hybridMultilevel"/>
    <w:tmpl w:val="5694DC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6A7981"/>
    <w:multiLevelType w:val="hybridMultilevel"/>
    <w:tmpl w:val="36C21C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5C67E0"/>
    <w:multiLevelType w:val="hybridMultilevel"/>
    <w:tmpl w:val="C6F66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4F3CC5"/>
    <w:multiLevelType w:val="hybridMultilevel"/>
    <w:tmpl w:val="0B503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303D77"/>
    <w:multiLevelType w:val="hybridMultilevel"/>
    <w:tmpl w:val="E3083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7F39AC"/>
    <w:multiLevelType w:val="hybridMultilevel"/>
    <w:tmpl w:val="7082BD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110461742">
    <w:abstractNumId w:val="6"/>
  </w:num>
  <w:num w:numId="2" w16cid:durableId="1461993231">
    <w:abstractNumId w:val="12"/>
  </w:num>
  <w:num w:numId="3" w16cid:durableId="453599274">
    <w:abstractNumId w:val="8"/>
  </w:num>
  <w:num w:numId="4" w16cid:durableId="8721708">
    <w:abstractNumId w:val="1"/>
  </w:num>
  <w:num w:numId="5" w16cid:durableId="1111821738">
    <w:abstractNumId w:val="5"/>
  </w:num>
  <w:num w:numId="6" w16cid:durableId="1957640548">
    <w:abstractNumId w:val="3"/>
  </w:num>
  <w:num w:numId="7" w16cid:durableId="1816604253">
    <w:abstractNumId w:val="7"/>
  </w:num>
  <w:num w:numId="8" w16cid:durableId="640503593">
    <w:abstractNumId w:val="10"/>
  </w:num>
  <w:num w:numId="9" w16cid:durableId="41794696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0" w16cid:durableId="364601067">
    <w:abstractNumId w:val="2"/>
  </w:num>
  <w:num w:numId="11" w16cid:durableId="164442596">
    <w:abstractNumId w:val="9"/>
  </w:num>
  <w:num w:numId="12" w16cid:durableId="828599193">
    <w:abstractNumId w:val="4"/>
  </w:num>
  <w:num w:numId="13" w16cid:durableId="14758722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5189"/>
    <w:rsid w:val="000106E5"/>
    <w:rsid w:val="00010952"/>
    <w:rsid w:val="000141A8"/>
    <w:rsid w:val="000171DB"/>
    <w:rsid w:val="000178FA"/>
    <w:rsid w:val="00017F1B"/>
    <w:rsid w:val="000328A0"/>
    <w:rsid w:val="000341E6"/>
    <w:rsid w:val="00035A05"/>
    <w:rsid w:val="00043BE6"/>
    <w:rsid w:val="0004606D"/>
    <w:rsid w:val="0005110B"/>
    <w:rsid w:val="00054953"/>
    <w:rsid w:val="00054E63"/>
    <w:rsid w:val="000664FB"/>
    <w:rsid w:val="00066723"/>
    <w:rsid w:val="00071B63"/>
    <w:rsid w:val="0008021D"/>
    <w:rsid w:val="00080A01"/>
    <w:rsid w:val="000813E1"/>
    <w:rsid w:val="00081E60"/>
    <w:rsid w:val="00085929"/>
    <w:rsid w:val="00086458"/>
    <w:rsid w:val="00087AED"/>
    <w:rsid w:val="000960CD"/>
    <w:rsid w:val="00097C53"/>
    <w:rsid w:val="000A2670"/>
    <w:rsid w:val="000A2E90"/>
    <w:rsid w:val="000A30D7"/>
    <w:rsid w:val="000A3F67"/>
    <w:rsid w:val="000B7F88"/>
    <w:rsid w:val="000C08B4"/>
    <w:rsid w:val="000C2854"/>
    <w:rsid w:val="000C3BB5"/>
    <w:rsid w:val="000C453C"/>
    <w:rsid w:val="000C48AB"/>
    <w:rsid w:val="000C6E2A"/>
    <w:rsid w:val="000D75E3"/>
    <w:rsid w:val="000E14DB"/>
    <w:rsid w:val="000E30C8"/>
    <w:rsid w:val="0010011E"/>
    <w:rsid w:val="00103D7E"/>
    <w:rsid w:val="0010421E"/>
    <w:rsid w:val="00104757"/>
    <w:rsid w:val="0010664A"/>
    <w:rsid w:val="00107FE8"/>
    <w:rsid w:val="00121670"/>
    <w:rsid w:val="00122A36"/>
    <w:rsid w:val="00126862"/>
    <w:rsid w:val="0013267F"/>
    <w:rsid w:val="00132A77"/>
    <w:rsid w:val="00133431"/>
    <w:rsid w:val="001379A2"/>
    <w:rsid w:val="00145E35"/>
    <w:rsid w:val="0014742C"/>
    <w:rsid w:val="00153643"/>
    <w:rsid w:val="00156B2E"/>
    <w:rsid w:val="001615B5"/>
    <w:rsid w:val="00163CC0"/>
    <w:rsid w:val="00163E75"/>
    <w:rsid w:val="001648AD"/>
    <w:rsid w:val="00165A5B"/>
    <w:rsid w:val="00166687"/>
    <w:rsid w:val="00170A9D"/>
    <w:rsid w:val="00170D83"/>
    <w:rsid w:val="00171210"/>
    <w:rsid w:val="00175C70"/>
    <w:rsid w:val="00177F4C"/>
    <w:rsid w:val="00180D12"/>
    <w:rsid w:val="00187A59"/>
    <w:rsid w:val="00190CE5"/>
    <w:rsid w:val="00193854"/>
    <w:rsid w:val="001947AB"/>
    <w:rsid w:val="001A08DB"/>
    <w:rsid w:val="001A221A"/>
    <w:rsid w:val="001A370B"/>
    <w:rsid w:val="001A4335"/>
    <w:rsid w:val="001B4E2E"/>
    <w:rsid w:val="001B6385"/>
    <w:rsid w:val="001C3AD2"/>
    <w:rsid w:val="001E5CCA"/>
    <w:rsid w:val="001E6D3D"/>
    <w:rsid w:val="001F6467"/>
    <w:rsid w:val="002009DA"/>
    <w:rsid w:val="0020341A"/>
    <w:rsid w:val="00204486"/>
    <w:rsid w:val="00207334"/>
    <w:rsid w:val="002101BF"/>
    <w:rsid w:val="002105BD"/>
    <w:rsid w:val="00212BFD"/>
    <w:rsid w:val="0022105D"/>
    <w:rsid w:val="00226826"/>
    <w:rsid w:val="0023259B"/>
    <w:rsid w:val="002333F9"/>
    <w:rsid w:val="00244B81"/>
    <w:rsid w:val="00254225"/>
    <w:rsid w:val="00254852"/>
    <w:rsid w:val="00255703"/>
    <w:rsid w:val="00267762"/>
    <w:rsid w:val="0027562F"/>
    <w:rsid w:val="00276C0D"/>
    <w:rsid w:val="002823D6"/>
    <w:rsid w:val="0029302C"/>
    <w:rsid w:val="002A1FC4"/>
    <w:rsid w:val="002A7D3C"/>
    <w:rsid w:val="002B092C"/>
    <w:rsid w:val="002B2913"/>
    <w:rsid w:val="002B450D"/>
    <w:rsid w:val="002C7A58"/>
    <w:rsid w:val="002D3271"/>
    <w:rsid w:val="002D64B0"/>
    <w:rsid w:val="002E7409"/>
    <w:rsid w:val="002E79F1"/>
    <w:rsid w:val="002F69D5"/>
    <w:rsid w:val="002F7B74"/>
    <w:rsid w:val="00301506"/>
    <w:rsid w:val="00301786"/>
    <w:rsid w:val="00304023"/>
    <w:rsid w:val="003042AC"/>
    <w:rsid w:val="003105FD"/>
    <w:rsid w:val="00310627"/>
    <w:rsid w:val="003133E4"/>
    <w:rsid w:val="00316DB4"/>
    <w:rsid w:val="00321AE3"/>
    <w:rsid w:val="00326E57"/>
    <w:rsid w:val="003451DF"/>
    <w:rsid w:val="00350FB4"/>
    <w:rsid w:val="00354103"/>
    <w:rsid w:val="00354E13"/>
    <w:rsid w:val="00360D00"/>
    <w:rsid w:val="00364F1A"/>
    <w:rsid w:val="00365343"/>
    <w:rsid w:val="0037111A"/>
    <w:rsid w:val="00374430"/>
    <w:rsid w:val="00376A59"/>
    <w:rsid w:val="00385862"/>
    <w:rsid w:val="00392F75"/>
    <w:rsid w:val="003A1B7F"/>
    <w:rsid w:val="003A4271"/>
    <w:rsid w:val="003B13EB"/>
    <w:rsid w:val="003B2CAA"/>
    <w:rsid w:val="003B372B"/>
    <w:rsid w:val="003B6643"/>
    <w:rsid w:val="003B6BD0"/>
    <w:rsid w:val="003C369C"/>
    <w:rsid w:val="003C7680"/>
    <w:rsid w:val="003D76EB"/>
    <w:rsid w:val="003E0236"/>
    <w:rsid w:val="003E0477"/>
    <w:rsid w:val="003E3401"/>
    <w:rsid w:val="003E4F45"/>
    <w:rsid w:val="003E7BD6"/>
    <w:rsid w:val="003F1AC1"/>
    <w:rsid w:val="004003F0"/>
    <w:rsid w:val="004064B7"/>
    <w:rsid w:val="0041097B"/>
    <w:rsid w:val="00415465"/>
    <w:rsid w:val="00436153"/>
    <w:rsid w:val="00443B24"/>
    <w:rsid w:val="00447950"/>
    <w:rsid w:val="00447A30"/>
    <w:rsid w:val="00450650"/>
    <w:rsid w:val="004517BC"/>
    <w:rsid w:val="00453573"/>
    <w:rsid w:val="00453E28"/>
    <w:rsid w:val="0045462A"/>
    <w:rsid w:val="0046235B"/>
    <w:rsid w:val="0046335C"/>
    <w:rsid w:val="00475DAA"/>
    <w:rsid w:val="0048007E"/>
    <w:rsid w:val="00480638"/>
    <w:rsid w:val="004808B7"/>
    <w:rsid w:val="00490ED2"/>
    <w:rsid w:val="00494789"/>
    <w:rsid w:val="00495A92"/>
    <w:rsid w:val="004A5189"/>
    <w:rsid w:val="004A543B"/>
    <w:rsid w:val="004B3685"/>
    <w:rsid w:val="004C3E51"/>
    <w:rsid w:val="004C5972"/>
    <w:rsid w:val="004C5D59"/>
    <w:rsid w:val="004C69F8"/>
    <w:rsid w:val="004C7EC9"/>
    <w:rsid w:val="004D07E2"/>
    <w:rsid w:val="004D157C"/>
    <w:rsid w:val="004D23BC"/>
    <w:rsid w:val="004E2BA3"/>
    <w:rsid w:val="004E599F"/>
    <w:rsid w:val="004F25D1"/>
    <w:rsid w:val="004F3101"/>
    <w:rsid w:val="0050063A"/>
    <w:rsid w:val="00501316"/>
    <w:rsid w:val="005041D7"/>
    <w:rsid w:val="00504380"/>
    <w:rsid w:val="00506C39"/>
    <w:rsid w:val="00506D32"/>
    <w:rsid w:val="00524178"/>
    <w:rsid w:val="005273F4"/>
    <w:rsid w:val="00530094"/>
    <w:rsid w:val="00530B57"/>
    <w:rsid w:val="00533A93"/>
    <w:rsid w:val="005376E4"/>
    <w:rsid w:val="00537750"/>
    <w:rsid w:val="00551BB9"/>
    <w:rsid w:val="00553CD2"/>
    <w:rsid w:val="00553FB0"/>
    <w:rsid w:val="00554D15"/>
    <w:rsid w:val="00560CAC"/>
    <w:rsid w:val="00564019"/>
    <w:rsid w:val="0057264A"/>
    <w:rsid w:val="00575675"/>
    <w:rsid w:val="00575FB8"/>
    <w:rsid w:val="00577B1B"/>
    <w:rsid w:val="005823C5"/>
    <w:rsid w:val="005904C4"/>
    <w:rsid w:val="00591739"/>
    <w:rsid w:val="005A21C1"/>
    <w:rsid w:val="005B0997"/>
    <w:rsid w:val="005B48CA"/>
    <w:rsid w:val="005B5DE8"/>
    <w:rsid w:val="005B64C5"/>
    <w:rsid w:val="005B650B"/>
    <w:rsid w:val="005B711A"/>
    <w:rsid w:val="005C0523"/>
    <w:rsid w:val="005C1461"/>
    <w:rsid w:val="005C38AE"/>
    <w:rsid w:val="005E3046"/>
    <w:rsid w:val="005F2857"/>
    <w:rsid w:val="005F44AD"/>
    <w:rsid w:val="005F4B9A"/>
    <w:rsid w:val="00601742"/>
    <w:rsid w:val="006069E8"/>
    <w:rsid w:val="00606D69"/>
    <w:rsid w:val="00611BC4"/>
    <w:rsid w:val="0061640D"/>
    <w:rsid w:val="00621603"/>
    <w:rsid w:val="006278EE"/>
    <w:rsid w:val="00627F93"/>
    <w:rsid w:val="0063057B"/>
    <w:rsid w:val="00631E7A"/>
    <w:rsid w:val="00637B0E"/>
    <w:rsid w:val="00640BE4"/>
    <w:rsid w:val="006461CE"/>
    <w:rsid w:val="00646663"/>
    <w:rsid w:val="00653713"/>
    <w:rsid w:val="0065683D"/>
    <w:rsid w:val="00661771"/>
    <w:rsid w:val="00670944"/>
    <w:rsid w:val="0067135E"/>
    <w:rsid w:val="00673A1C"/>
    <w:rsid w:val="00676126"/>
    <w:rsid w:val="0068018A"/>
    <w:rsid w:val="00680CCE"/>
    <w:rsid w:val="0069082B"/>
    <w:rsid w:val="006A2512"/>
    <w:rsid w:val="006A6A2C"/>
    <w:rsid w:val="006D1D57"/>
    <w:rsid w:val="006D3366"/>
    <w:rsid w:val="006F3CAD"/>
    <w:rsid w:val="007108B3"/>
    <w:rsid w:val="00711940"/>
    <w:rsid w:val="0071205E"/>
    <w:rsid w:val="00713CA7"/>
    <w:rsid w:val="00724B09"/>
    <w:rsid w:val="00724D09"/>
    <w:rsid w:val="007272A3"/>
    <w:rsid w:val="00731A14"/>
    <w:rsid w:val="00734FAB"/>
    <w:rsid w:val="00735E27"/>
    <w:rsid w:val="00736AA4"/>
    <w:rsid w:val="00747611"/>
    <w:rsid w:val="00756EA2"/>
    <w:rsid w:val="00762F5E"/>
    <w:rsid w:val="00764838"/>
    <w:rsid w:val="00770A47"/>
    <w:rsid w:val="00770BCC"/>
    <w:rsid w:val="00774F65"/>
    <w:rsid w:val="00783D06"/>
    <w:rsid w:val="00797872"/>
    <w:rsid w:val="007B3B8A"/>
    <w:rsid w:val="007C174B"/>
    <w:rsid w:val="007C2929"/>
    <w:rsid w:val="007D0E68"/>
    <w:rsid w:val="007D21F2"/>
    <w:rsid w:val="007D3466"/>
    <w:rsid w:val="007D4527"/>
    <w:rsid w:val="007D4B83"/>
    <w:rsid w:val="007E3C19"/>
    <w:rsid w:val="007E41D5"/>
    <w:rsid w:val="007E4ABD"/>
    <w:rsid w:val="008028CF"/>
    <w:rsid w:val="00804CFA"/>
    <w:rsid w:val="0081176C"/>
    <w:rsid w:val="00814422"/>
    <w:rsid w:val="00814B8E"/>
    <w:rsid w:val="00817073"/>
    <w:rsid w:val="008203D5"/>
    <w:rsid w:val="0082435C"/>
    <w:rsid w:val="00836AA9"/>
    <w:rsid w:val="0085145B"/>
    <w:rsid w:val="0085154F"/>
    <w:rsid w:val="00853A07"/>
    <w:rsid w:val="0086444B"/>
    <w:rsid w:val="00865F82"/>
    <w:rsid w:val="008705DE"/>
    <w:rsid w:val="00875573"/>
    <w:rsid w:val="0088100D"/>
    <w:rsid w:val="00882251"/>
    <w:rsid w:val="008870A0"/>
    <w:rsid w:val="008903A2"/>
    <w:rsid w:val="0089169A"/>
    <w:rsid w:val="0089258D"/>
    <w:rsid w:val="008960C1"/>
    <w:rsid w:val="008A316B"/>
    <w:rsid w:val="008A4643"/>
    <w:rsid w:val="008A7992"/>
    <w:rsid w:val="008B229C"/>
    <w:rsid w:val="008C22CA"/>
    <w:rsid w:val="008C6CC4"/>
    <w:rsid w:val="008D24E1"/>
    <w:rsid w:val="008D3B8C"/>
    <w:rsid w:val="008D4EA2"/>
    <w:rsid w:val="008E049D"/>
    <w:rsid w:val="008E131A"/>
    <w:rsid w:val="008E2D9A"/>
    <w:rsid w:val="008E75E7"/>
    <w:rsid w:val="008E7B9F"/>
    <w:rsid w:val="008F6A57"/>
    <w:rsid w:val="00903A3A"/>
    <w:rsid w:val="00907554"/>
    <w:rsid w:val="009233CC"/>
    <w:rsid w:val="00924A70"/>
    <w:rsid w:val="00927D22"/>
    <w:rsid w:val="00933BF9"/>
    <w:rsid w:val="00933EE9"/>
    <w:rsid w:val="00936B67"/>
    <w:rsid w:val="009405D7"/>
    <w:rsid w:val="00944F83"/>
    <w:rsid w:val="009464E5"/>
    <w:rsid w:val="00952603"/>
    <w:rsid w:val="009561BC"/>
    <w:rsid w:val="0096089A"/>
    <w:rsid w:val="00965A9D"/>
    <w:rsid w:val="00981993"/>
    <w:rsid w:val="00992586"/>
    <w:rsid w:val="00996737"/>
    <w:rsid w:val="009A02FE"/>
    <w:rsid w:val="009A3BAF"/>
    <w:rsid w:val="009A5077"/>
    <w:rsid w:val="009A6831"/>
    <w:rsid w:val="009B3AAC"/>
    <w:rsid w:val="009B514A"/>
    <w:rsid w:val="009B5BEF"/>
    <w:rsid w:val="009B71B5"/>
    <w:rsid w:val="009C4FAA"/>
    <w:rsid w:val="009C678C"/>
    <w:rsid w:val="009C7258"/>
    <w:rsid w:val="009D0342"/>
    <w:rsid w:val="009D3059"/>
    <w:rsid w:val="009D320D"/>
    <w:rsid w:val="009D4D85"/>
    <w:rsid w:val="009D6E60"/>
    <w:rsid w:val="009F16A6"/>
    <w:rsid w:val="009F23BD"/>
    <w:rsid w:val="009F758C"/>
    <w:rsid w:val="00A0177F"/>
    <w:rsid w:val="00A11E70"/>
    <w:rsid w:val="00A123AF"/>
    <w:rsid w:val="00A124A7"/>
    <w:rsid w:val="00A1312C"/>
    <w:rsid w:val="00A13790"/>
    <w:rsid w:val="00A1533B"/>
    <w:rsid w:val="00A17A1F"/>
    <w:rsid w:val="00A259E7"/>
    <w:rsid w:val="00A30A96"/>
    <w:rsid w:val="00A31D44"/>
    <w:rsid w:val="00A34D74"/>
    <w:rsid w:val="00A36338"/>
    <w:rsid w:val="00A40BA2"/>
    <w:rsid w:val="00A42B7B"/>
    <w:rsid w:val="00A440C9"/>
    <w:rsid w:val="00A44B84"/>
    <w:rsid w:val="00A50FA9"/>
    <w:rsid w:val="00A51831"/>
    <w:rsid w:val="00A532FD"/>
    <w:rsid w:val="00A54467"/>
    <w:rsid w:val="00A61EA7"/>
    <w:rsid w:val="00A65CE1"/>
    <w:rsid w:val="00A71A1E"/>
    <w:rsid w:val="00A73DD8"/>
    <w:rsid w:val="00A7611F"/>
    <w:rsid w:val="00A81AB1"/>
    <w:rsid w:val="00A871B6"/>
    <w:rsid w:val="00A9348E"/>
    <w:rsid w:val="00A96DC3"/>
    <w:rsid w:val="00AA2C1A"/>
    <w:rsid w:val="00AA4DB7"/>
    <w:rsid w:val="00AA5096"/>
    <w:rsid w:val="00AA56E5"/>
    <w:rsid w:val="00AA5907"/>
    <w:rsid w:val="00AA6BA2"/>
    <w:rsid w:val="00AB3C59"/>
    <w:rsid w:val="00AB715D"/>
    <w:rsid w:val="00AC25C6"/>
    <w:rsid w:val="00AC31D5"/>
    <w:rsid w:val="00AC422A"/>
    <w:rsid w:val="00AD5250"/>
    <w:rsid w:val="00AD6575"/>
    <w:rsid w:val="00AD7D07"/>
    <w:rsid w:val="00AF0762"/>
    <w:rsid w:val="00AF37E2"/>
    <w:rsid w:val="00B00097"/>
    <w:rsid w:val="00B017D1"/>
    <w:rsid w:val="00B02892"/>
    <w:rsid w:val="00B07466"/>
    <w:rsid w:val="00B101AE"/>
    <w:rsid w:val="00B156B1"/>
    <w:rsid w:val="00B17F73"/>
    <w:rsid w:val="00B23020"/>
    <w:rsid w:val="00B246DA"/>
    <w:rsid w:val="00B25A23"/>
    <w:rsid w:val="00B2729E"/>
    <w:rsid w:val="00B37D70"/>
    <w:rsid w:val="00B4484B"/>
    <w:rsid w:val="00B52076"/>
    <w:rsid w:val="00B527F3"/>
    <w:rsid w:val="00B5451E"/>
    <w:rsid w:val="00B64935"/>
    <w:rsid w:val="00B66523"/>
    <w:rsid w:val="00B76E25"/>
    <w:rsid w:val="00B84DAB"/>
    <w:rsid w:val="00B902F5"/>
    <w:rsid w:val="00B93961"/>
    <w:rsid w:val="00B95CD1"/>
    <w:rsid w:val="00B96538"/>
    <w:rsid w:val="00BA62FC"/>
    <w:rsid w:val="00BA7A86"/>
    <w:rsid w:val="00BB1529"/>
    <w:rsid w:val="00BB562E"/>
    <w:rsid w:val="00BC1E8D"/>
    <w:rsid w:val="00BC2A21"/>
    <w:rsid w:val="00BD53CB"/>
    <w:rsid w:val="00BD6884"/>
    <w:rsid w:val="00BE1401"/>
    <w:rsid w:val="00BE18CE"/>
    <w:rsid w:val="00BF1170"/>
    <w:rsid w:val="00BF5CEA"/>
    <w:rsid w:val="00C045F7"/>
    <w:rsid w:val="00C12FD0"/>
    <w:rsid w:val="00C20CE4"/>
    <w:rsid w:val="00C213E8"/>
    <w:rsid w:val="00C21858"/>
    <w:rsid w:val="00C25C9F"/>
    <w:rsid w:val="00C3281B"/>
    <w:rsid w:val="00C3563F"/>
    <w:rsid w:val="00C365A7"/>
    <w:rsid w:val="00C46848"/>
    <w:rsid w:val="00C50DB0"/>
    <w:rsid w:val="00C52AFD"/>
    <w:rsid w:val="00C55239"/>
    <w:rsid w:val="00C55271"/>
    <w:rsid w:val="00C6277E"/>
    <w:rsid w:val="00C71396"/>
    <w:rsid w:val="00C72F9C"/>
    <w:rsid w:val="00C829D7"/>
    <w:rsid w:val="00C83358"/>
    <w:rsid w:val="00C905BB"/>
    <w:rsid w:val="00C941C4"/>
    <w:rsid w:val="00C9677B"/>
    <w:rsid w:val="00CA05F9"/>
    <w:rsid w:val="00CA3ABE"/>
    <w:rsid w:val="00CA400B"/>
    <w:rsid w:val="00CB65C4"/>
    <w:rsid w:val="00CC0AF9"/>
    <w:rsid w:val="00CC1EA7"/>
    <w:rsid w:val="00CC4322"/>
    <w:rsid w:val="00CD2128"/>
    <w:rsid w:val="00CD2A44"/>
    <w:rsid w:val="00CD3472"/>
    <w:rsid w:val="00CD441D"/>
    <w:rsid w:val="00CE121D"/>
    <w:rsid w:val="00CE64AB"/>
    <w:rsid w:val="00D04606"/>
    <w:rsid w:val="00D22721"/>
    <w:rsid w:val="00D268F8"/>
    <w:rsid w:val="00D33BA5"/>
    <w:rsid w:val="00D360EB"/>
    <w:rsid w:val="00D40253"/>
    <w:rsid w:val="00D54466"/>
    <w:rsid w:val="00D5630D"/>
    <w:rsid w:val="00D57284"/>
    <w:rsid w:val="00D61B4D"/>
    <w:rsid w:val="00D624D9"/>
    <w:rsid w:val="00D63441"/>
    <w:rsid w:val="00D70623"/>
    <w:rsid w:val="00D70AA6"/>
    <w:rsid w:val="00D8079E"/>
    <w:rsid w:val="00D83EC3"/>
    <w:rsid w:val="00D84D1C"/>
    <w:rsid w:val="00D84DCC"/>
    <w:rsid w:val="00D873E2"/>
    <w:rsid w:val="00D91750"/>
    <w:rsid w:val="00D936D8"/>
    <w:rsid w:val="00DA28A9"/>
    <w:rsid w:val="00DA5218"/>
    <w:rsid w:val="00DC0C95"/>
    <w:rsid w:val="00DC3550"/>
    <w:rsid w:val="00DC49FB"/>
    <w:rsid w:val="00DD1D83"/>
    <w:rsid w:val="00DD3FDA"/>
    <w:rsid w:val="00DD5FF8"/>
    <w:rsid w:val="00DE2BC5"/>
    <w:rsid w:val="00DE78A1"/>
    <w:rsid w:val="00DF5FC5"/>
    <w:rsid w:val="00E0093B"/>
    <w:rsid w:val="00E059EE"/>
    <w:rsid w:val="00E11BE9"/>
    <w:rsid w:val="00E11C9C"/>
    <w:rsid w:val="00E11EFC"/>
    <w:rsid w:val="00E14BA4"/>
    <w:rsid w:val="00E1534D"/>
    <w:rsid w:val="00E16265"/>
    <w:rsid w:val="00E27094"/>
    <w:rsid w:val="00E306CF"/>
    <w:rsid w:val="00E37CD7"/>
    <w:rsid w:val="00E51661"/>
    <w:rsid w:val="00E6032F"/>
    <w:rsid w:val="00E615F1"/>
    <w:rsid w:val="00E6576E"/>
    <w:rsid w:val="00E65A5B"/>
    <w:rsid w:val="00E65BE9"/>
    <w:rsid w:val="00E72B8C"/>
    <w:rsid w:val="00E73578"/>
    <w:rsid w:val="00E7425A"/>
    <w:rsid w:val="00E74F55"/>
    <w:rsid w:val="00E77AA8"/>
    <w:rsid w:val="00E818C6"/>
    <w:rsid w:val="00E85FE4"/>
    <w:rsid w:val="00E86D7E"/>
    <w:rsid w:val="00EA4BD4"/>
    <w:rsid w:val="00EA5848"/>
    <w:rsid w:val="00EA653A"/>
    <w:rsid w:val="00EA797E"/>
    <w:rsid w:val="00EB1227"/>
    <w:rsid w:val="00EB3228"/>
    <w:rsid w:val="00EB7021"/>
    <w:rsid w:val="00EC3241"/>
    <w:rsid w:val="00ED0465"/>
    <w:rsid w:val="00ED70C3"/>
    <w:rsid w:val="00EE274B"/>
    <w:rsid w:val="00EF098C"/>
    <w:rsid w:val="00EF578E"/>
    <w:rsid w:val="00EF6059"/>
    <w:rsid w:val="00EF648C"/>
    <w:rsid w:val="00F01349"/>
    <w:rsid w:val="00F1159F"/>
    <w:rsid w:val="00F26443"/>
    <w:rsid w:val="00F34422"/>
    <w:rsid w:val="00F36E24"/>
    <w:rsid w:val="00F43B4A"/>
    <w:rsid w:val="00F45FB5"/>
    <w:rsid w:val="00F46868"/>
    <w:rsid w:val="00F54D4A"/>
    <w:rsid w:val="00F62448"/>
    <w:rsid w:val="00F62541"/>
    <w:rsid w:val="00F63BBB"/>
    <w:rsid w:val="00F7352F"/>
    <w:rsid w:val="00F75BCD"/>
    <w:rsid w:val="00F769FF"/>
    <w:rsid w:val="00F8076B"/>
    <w:rsid w:val="00F80E90"/>
    <w:rsid w:val="00F8401B"/>
    <w:rsid w:val="00F901FC"/>
    <w:rsid w:val="00F90247"/>
    <w:rsid w:val="00F95F7A"/>
    <w:rsid w:val="00F96B9A"/>
    <w:rsid w:val="00FA3446"/>
    <w:rsid w:val="00FB19C0"/>
    <w:rsid w:val="00FB2631"/>
    <w:rsid w:val="00FB4473"/>
    <w:rsid w:val="00FB640C"/>
    <w:rsid w:val="00FB7AE5"/>
    <w:rsid w:val="00FC2E34"/>
    <w:rsid w:val="00FD5A32"/>
    <w:rsid w:val="00FD63AE"/>
    <w:rsid w:val="00FF54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place"/>
  <w:smartTagType w:namespaceuri="urn:schemas-microsoft-com:office:smarttags" w:name="City"/>
  <w:smartTagType w:namespaceuri="urn:schemas-microsoft-com:office:smarttags" w:name="State"/>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14:docId w14:val="205491F8"/>
  <w15:chartTrackingRefBased/>
  <w15:docId w15:val="{79D72CAE-FA99-40A5-8ED3-4703C75A7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5189"/>
    <w:pPr>
      <w:overflowPunct w:val="0"/>
      <w:autoSpaceDE w:val="0"/>
      <w:autoSpaceDN w:val="0"/>
      <w:adjustRightInd w:val="0"/>
      <w:textAlignment w:val="baseline"/>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6E25"/>
    <w:pPr>
      <w:ind w:left="720"/>
      <w:contextualSpacing/>
    </w:pPr>
  </w:style>
  <w:style w:type="paragraph" w:styleId="Header">
    <w:name w:val="header"/>
    <w:basedOn w:val="Normal"/>
    <w:link w:val="HeaderChar"/>
    <w:uiPriority w:val="99"/>
    <w:unhideWhenUsed/>
    <w:rsid w:val="0004606D"/>
    <w:pPr>
      <w:tabs>
        <w:tab w:val="center" w:pos="4680"/>
        <w:tab w:val="right" w:pos="9360"/>
      </w:tabs>
    </w:pPr>
  </w:style>
  <w:style w:type="character" w:customStyle="1" w:styleId="HeaderChar">
    <w:name w:val="Header Char"/>
    <w:basedOn w:val="DefaultParagraphFont"/>
    <w:link w:val="Header"/>
    <w:uiPriority w:val="99"/>
    <w:rsid w:val="0004606D"/>
  </w:style>
  <w:style w:type="paragraph" w:styleId="Footer">
    <w:name w:val="footer"/>
    <w:basedOn w:val="Normal"/>
    <w:link w:val="FooterChar"/>
    <w:uiPriority w:val="99"/>
    <w:unhideWhenUsed/>
    <w:rsid w:val="0004606D"/>
    <w:pPr>
      <w:tabs>
        <w:tab w:val="center" w:pos="4680"/>
        <w:tab w:val="right" w:pos="9360"/>
      </w:tabs>
    </w:pPr>
  </w:style>
  <w:style w:type="character" w:customStyle="1" w:styleId="FooterChar">
    <w:name w:val="Footer Char"/>
    <w:basedOn w:val="DefaultParagraphFont"/>
    <w:link w:val="Footer"/>
    <w:uiPriority w:val="99"/>
    <w:rsid w:val="0004606D"/>
  </w:style>
  <w:style w:type="character" w:styleId="Hyperlink">
    <w:name w:val="Hyperlink"/>
    <w:basedOn w:val="DefaultParagraphFont"/>
    <w:uiPriority w:val="99"/>
    <w:unhideWhenUsed/>
    <w:rsid w:val="00F01349"/>
    <w:rPr>
      <w:color w:val="0000FF"/>
      <w:u w:val="single"/>
    </w:rPr>
  </w:style>
  <w:style w:type="paragraph" w:styleId="NormalWeb">
    <w:name w:val="Normal (Web)"/>
    <w:basedOn w:val="Normal"/>
    <w:uiPriority w:val="99"/>
    <w:semiHidden/>
    <w:unhideWhenUsed/>
    <w:rsid w:val="0057264A"/>
    <w:pPr>
      <w:overflowPunct/>
      <w:autoSpaceDE/>
      <w:autoSpaceDN/>
      <w:adjustRightInd/>
      <w:spacing w:before="100" w:beforeAutospacing="1" w:after="100" w:afterAutospacing="1"/>
      <w:textAlignment w:val="auto"/>
    </w:pPr>
    <w:rPr>
      <w:sz w:val="24"/>
      <w:szCs w:val="24"/>
    </w:rPr>
  </w:style>
  <w:style w:type="character" w:styleId="UnresolvedMention">
    <w:name w:val="Unresolved Mention"/>
    <w:basedOn w:val="DefaultParagraphFont"/>
    <w:uiPriority w:val="99"/>
    <w:semiHidden/>
    <w:unhideWhenUsed/>
    <w:rsid w:val="00C20CE4"/>
    <w:rPr>
      <w:color w:val="605E5C"/>
      <w:shd w:val="clear" w:color="auto" w:fill="E1DFDD"/>
    </w:rPr>
  </w:style>
  <w:style w:type="paragraph" w:customStyle="1" w:styleId="Standard">
    <w:name w:val="Standard"/>
    <w:rsid w:val="001379A2"/>
    <w:pPr>
      <w:widowControl w:val="0"/>
      <w:suppressAutoHyphens/>
      <w:autoSpaceDN w:val="0"/>
      <w:textAlignment w:val="baseline"/>
    </w:pPr>
    <w:rPr>
      <w:rFonts w:eastAsia="SimSun" w:cs="Lucida Sans"/>
      <w:kern w:val="3"/>
      <w:sz w:val="24"/>
      <w:szCs w:val="24"/>
      <w:lang w:eastAsia="zh-CN" w:bidi="hi-IN"/>
    </w:rPr>
  </w:style>
  <w:style w:type="character" w:styleId="Emphasis">
    <w:name w:val="Emphasis"/>
    <w:rsid w:val="001379A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40738">
      <w:bodyDiv w:val="1"/>
      <w:marLeft w:val="0"/>
      <w:marRight w:val="0"/>
      <w:marTop w:val="0"/>
      <w:marBottom w:val="0"/>
      <w:divBdr>
        <w:top w:val="none" w:sz="0" w:space="0" w:color="auto"/>
        <w:left w:val="none" w:sz="0" w:space="0" w:color="auto"/>
        <w:bottom w:val="none" w:sz="0" w:space="0" w:color="auto"/>
        <w:right w:val="none" w:sz="0" w:space="0" w:color="auto"/>
      </w:divBdr>
    </w:div>
    <w:div w:id="41174444">
      <w:bodyDiv w:val="1"/>
      <w:marLeft w:val="0"/>
      <w:marRight w:val="0"/>
      <w:marTop w:val="0"/>
      <w:marBottom w:val="0"/>
      <w:divBdr>
        <w:top w:val="none" w:sz="0" w:space="0" w:color="auto"/>
        <w:left w:val="none" w:sz="0" w:space="0" w:color="auto"/>
        <w:bottom w:val="none" w:sz="0" w:space="0" w:color="auto"/>
        <w:right w:val="none" w:sz="0" w:space="0" w:color="auto"/>
      </w:divBdr>
      <w:divsChild>
        <w:div w:id="1907837356">
          <w:marLeft w:val="0"/>
          <w:marRight w:val="0"/>
          <w:marTop w:val="0"/>
          <w:marBottom w:val="0"/>
          <w:divBdr>
            <w:top w:val="none" w:sz="0" w:space="0" w:color="auto"/>
            <w:left w:val="none" w:sz="0" w:space="0" w:color="auto"/>
            <w:bottom w:val="none" w:sz="0" w:space="0" w:color="auto"/>
            <w:right w:val="none" w:sz="0" w:space="0" w:color="auto"/>
          </w:divBdr>
        </w:div>
        <w:div w:id="1910729797">
          <w:marLeft w:val="0"/>
          <w:marRight w:val="0"/>
          <w:marTop w:val="0"/>
          <w:marBottom w:val="0"/>
          <w:divBdr>
            <w:top w:val="none" w:sz="0" w:space="0" w:color="auto"/>
            <w:left w:val="none" w:sz="0" w:space="0" w:color="auto"/>
            <w:bottom w:val="none" w:sz="0" w:space="0" w:color="auto"/>
            <w:right w:val="none" w:sz="0" w:space="0" w:color="auto"/>
          </w:divBdr>
        </w:div>
        <w:div w:id="1096826251">
          <w:marLeft w:val="0"/>
          <w:marRight w:val="0"/>
          <w:marTop w:val="0"/>
          <w:marBottom w:val="0"/>
          <w:divBdr>
            <w:top w:val="none" w:sz="0" w:space="0" w:color="auto"/>
            <w:left w:val="none" w:sz="0" w:space="0" w:color="auto"/>
            <w:bottom w:val="none" w:sz="0" w:space="0" w:color="auto"/>
            <w:right w:val="none" w:sz="0" w:space="0" w:color="auto"/>
          </w:divBdr>
        </w:div>
        <w:div w:id="346713252">
          <w:marLeft w:val="0"/>
          <w:marRight w:val="0"/>
          <w:marTop w:val="0"/>
          <w:marBottom w:val="0"/>
          <w:divBdr>
            <w:top w:val="none" w:sz="0" w:space="0" w:color="auto"/>
            <w:left w:val="none" w:sz="0" w:space="0" w:color="auto"/>
            <w:bottom w:val="none" w:sz="0" w:space="0" w:color="auto"/>
            <w:right w:val="none" w:sz="0" w:space="0" w:color="auto"/>
          </w:divBdr>
        </w:div>
        <w:div w:id="2100977959">
          <w:marLeft w:val="0"/>
          <w:marRight w:val="0"/>
          <w:marTop w:val="0"/>
          <w:marBottom w:val="0"/>
          <w:divBdr>
            <w:top w:val="none" w:sz="0" w:space="0" w:color="auto"/>
            <w:left w:val="none" w:sz="0" w:space="0" w:color="auto"/>
            <w:bottom w:val="none" w:sz="0" w:space="0" w:color="auto"/>
            <w:right w:val="none" w:sz="0" w:space="0" w:color="auto"/>
          </w:divBdr>
        </w:div>
        <w:div w:id="836730370">
          <w:marLeft w:val="0"/>
          <w:marRight w:val="0"/>
          <w:marTop w:val="0"/>
          <w:marBottom w:val="0"/>
          <w:divBdr>
            <w:top w:val="none" w:sz="0" w:space="0" w:color="auto"/>
            <w:left w:val="none" w:sz="0" w:space="0" w:color="auto"/>
            <w:bottom w:val="none" w:sz="0" w:space="0" w:color="auto"/>
            <w:right w:val="none" w:sz="0" w:space="0" w:color="auto"/>
          </w:divBdr>
        </w:div>
        <w:div w:id="822506639">
          <w:marLeft w:val="0"/>
          <w:marRight w:val="0"/>
          <w:marTop w:val="0"/>
          <w:marBottom w:val="0"/>
          <w:divBdr>
            <w:top w:val="none" w:sz="0" w:space="0" w:color="auto"/>
            <w:left w:val="none" w:sz="0" w:space="0" w:color="auto"/>
            <w:bottom w:val="none" w:sz="0" w:space="0" w:color="auto"/>
            <w:right w:val="none" w:sz="0" w:space="0" w:color="auto"/>
          </w:divBdr>
        </w:div>
        <w:div w:id="1293293513">
          <w:marLeft w:val="0"/>
          <w:marRight w:val="0"/>
          <w:marTop w:val="0"/>
          <w:marBottom w:val="0"/>
          <w:divBdr>
            <w:top w:val="none" w:sz="0" w:space="0" w:color="auto"/>
            <w:left w:val="none" w:sz="0" w:space="0" w:color="auto"/>
            <w:bottom w:val="none" w:sz="0" w:space="0" w:color="auto"/>
            <w:right w:val="none" w:sz="0" w:space="0" w:color="auto"/>
          </w:divBdr>
        </w:div>
        <w:div w:id="452870039">
          <w:marLeft w:val="0"/>
          <w:marRight w:val="0"/>
          <w:marTop w:val="0"/>
          <w:marBottom w:val="0"/>
          <w:divBdr>
            <w:top w:val="none" w:sz="0" w:space="0" w:color="auto"/>
            <w:left w:val="none" w:sz="0" w:space="0" w:color="auto"/>
            <w:bottom w:val="none" w:sz="0" w:space="0" w:color="auto"/>
            <w:right w:val="none" w:sz="0" w:space="0" w:color="auto"/>
          </w:divBdr>
        </w:div>
        <w:div w:id="252973784">
          <w:marLeft w:val="0"/>
          <w:marRight w:val="0"/>
          <w:marTop w:val="0"/>
          <w:marBottom w:val="0"/>
          <w:divBdr>
            <w:top w:val="none" w:sz="0" w:space="0" w:color="auto"/>
            <w:left w:val="none" w:sz="0" w:space="0" w:color="auto"/>
            <w:bottom w:val="none" w:sz="0" w:space="0" w:color="auto"/>
            <w:right w:val="none" w:sz="0" w:space="0" w:color="auto"/>
          </w:divBdr>
        </w:div>
      </w:divsChild>
    </w:div>
    <w:div w:id="263732987">
      <w:bodyDiv w:val="1"/>
      <w:marLeft w:val="0"/>
      <w:marRight w:val="0"/>
      <w:marTop w:val="0"/>
      <w:marBottom w:val="0"/>
      <w:divBdr>
        <w:top w:val="none" w:sz="0" w:space="0" w:color="auto"/>
        <w:left w:val="none" w:sz="0" w:space="0" w:color="auto"/>
        <w:bottom w:val="none" w:sz="0" w:space="0" w:color="auto"/>
        <w:right w:val="none" w:sz="0" w:space="0" w:color="auto"/>
      </w:divBdr>
    </w:div>
    <w:div w:id="288977745">
      <w:bodyDiv w:val="1"/>
      <w:marLeft w:val="0"/>
      <w:marRight w:val="0"/>
      <w:marTop w:val="0"/>
      <w:marBottom w:val="0"/>
      <w:divBdr>
        <w:top w:val="none" w:sz="0" w:space="0" w:color="auto"/>
        <w:left w:val="none" w:sz="0" w:space="0" w:color="auto"/>
        <w:bottom w:val="none" w:sz="0" w:space="0" w:color="auto"/>
        <w:right w:val="none" w:sz="0" w:space="0" w:color="auto"/>
      </w:divBdr>
      <w:divsChild>
        <w:div w:id="24139858">
          <w:marLeft w:val="0"/>
          <w:marRight w:val="0"/>
          <w:marTop w:val="0"/>
          <w:marBottom w:val="0"/>
          <w:divBdr>
            <w:top w:val="none" w:sz="0" w:space="0" w:color="auto"/>
            <w:left w:val="none" w:sz="0" w:space="0" w:color="auto"/>
            <w:bottom w:val="none" w:sz="0" w:space="0" w:color="auto"/>
            <w:right w:val="none" w:sz="0" w:space="0" w:color="auto"/>
          </w:divBdr>
        </w:div>
        <w:div w:id="1499417508">
          <w:marLeft w:val="0"/>
          <w:marRight w:val="0"/>
          <w:marTop w:val="0"/>
          <w:marBottom w:val="0"/>
          <w:divBdr>
            <w:top w:val="none" w:sz="0" w:space="0" w:color="auto"/>
            <w:left w:val="none" w:sz="0" w:space="0" w:color="auto"/>
            <w:bottom w:val="none" w:sz="0" w:space="0" w:color="auto"/>
            <w:right w:val="none" w:sz="0" w:space="0" w:color="auto"/>
          </w:divBdr>
        </w:div>
        <w:div w:id="1802724239">
          <w:marLeft w:val="0"/>
          <w:marRight w:val="0"/>
          <w:marTop w:val="0"/>
          <w:marBottom w:val="0"/>
          <w:divBdr>
            <w:top w:val="none" w:sz="0" w:space="0" w:color="auto"/>
            <w:left w:val="none" w:sz="0" w:space="0" w:color="auto"/>
            <w:bottom w:val="none" w:sz="0" w:space="0" w:color="auto"/>
            <w:right w:val="none" w:sz="0" w:space="0" w:color="auto"/>
          </w:divBdr>
        </w:div>
        <w:div w:id="2009625929">
          <w:marLeft w:val="0"/>
          <w:marRight w:val="0"/>
          <w:marTop w:val="0"/>
          <w:marBottom w:val="0"/>
          <w:divBdr>
            <w:top w:val="none" w:sz="0" w:space="0" w:color="auto"/>
            <w:left w:val="none" w:sz="0" w:space="0" w:color="auto"/>
            <w:bottom w:val="none" w:sz="0" w:space="0" w:color="auto"/>
            <w:right w:val="none" w:sz="0" w:space="0" w:color="auto"/>
          </w:divBdr>
        </w:div>
      </w:divsChild>
    </w:div>
    <w:div w:id="309944221">
      <w:bodyDiv w:val="1"/>
      <w:marLeft w:val="0"/>
      <w:marRight w:val="0"/>
      <w:marTop w:val="0"/>
      <w:marBottom w:val="0"/>
      <w:divBdr>
        <w:top w:val="none" w:sz="0" w:space="0" w:color="auto"/>
        <w:left w:val="none" w:sz="0" w:space="0" w:color="auto"/>
        <w:bottom w:val="none" w:sz="0" w:space="0" w:color="auto"/>
        <w:right w:val="none" w:sz="0" w:space="0" w:color="auto"/>
      </w:divBdr>
    </w:div>
    <w:div w:id="334068036">
      <w:bodyDiv w:val="1"/>
      <w:marLeft w:val="0"/>
      <w:marRight w:val="0"/>
      <w:marTop w:val="0"/>
      <w:marBottom w:val="0"/>
      <w:divBdr>
        <w:top w:val="none" w:sz="0" w:space="0" w:color="auto"/>
        <w:left w:val="none" w:sz="0" w:space="0" w:color="auto"/>
        <w:bottom w:val="none" w:sz="0" w:space="0" w:color="auto"/>
        <w:right w:val="none" w:sz="0" w:space="0" w:color="auto"/>
      </w:divBdr>
    </w:div>
    <w:div w:id="364793970">
      <w:bodyDiv w:val="1"/>
      <w:marLeft w:val="0"/>
      <w:marRight w:val="0"/>
      <w:marTop w:val="0"/>
      <w:marBottom w:val="0"/>
      <w:divBdr>
        <w:top w:val="none" w:sz="0" w:space="0" w:color="auto"/>
        <w:left w:val="none" w:sz="0" w:space="0" w:color="auto"/>
        <w:bottom w:val="none" w:sz="0" w:space="0" w:color="auto"/>
        <w:right w:val="none" w:sz="0" w:space="0" w:color="auto"/>
      </w:divBdr>
      <w:divsChild>
        <w:div w:id="1922251793">
          <w:marLeft w:val="0"/>
          <w:marRight w:val="0"/>
          <w:marTop w:val="0"/>
          <w:marBottom w:val="0"/>
          <w:divBdr>
            <w:top w:val="none" w:sz="0" w:space="0" w:color="auto"/>
            <w:left w:val="none" w:sz="0" w:space="0" w:color="auto"/>
            <w:bottom w:val="none" w:sz="0" w:space="0" w:color="auto"/>
            <w:right w:val="none" w:sz="0" w:space="0" w:color="auto"/>
          </w:divBdr>
        </w:div>
        <w:div w:id="2129808744">
          <w:marLeft w:val="0"/>
          <w:marRight w:val="0"/>
          <w:marTop w:val="0"/>
          <w:marBottom w:val="0"/>
          <w:divBdr>
            <w:top w:val="none" w:sz="0" w:space="0" w:color="auto"/>
            <w:left w:val="none" w:sz="0" w:space="0" w:color="auto"/>
            <w:bottom w:val="none" w:sz="0" w:space="0" w:color="auto"/>
            <w:right w:val="none" w:sz="0" w:space="0" w:color="auto"/>
          </w:divBdr>
        </w:div>
        <w:div w:id="577902479">
          <w:marLeft w:val="0"/>
          <w:marRight w:val="0"/>
          <w:marTop w:val="0"/>
          <w:marBottom w:val="0"/>
          <w:divBdr>
            <w:top w:val="none" w:sz="0" w:space="0" w:color="auto"/>
            <w:left w:val="none" w:sz="0" w:space="0" w:color="auto"/>
            <w:bottom w:val="none" w:sz="0" w:space="0" w:color="auto"/>
            <w:right w:val="none" w:sz="0" w:space="0" w:color="auto"/>
          </w:divBdr>
        </w:div>
        <w:div w:id="1279295236">
          <w:marLeft w:val="0"/>
          <w:marRight w:val="0"/>
          <w:marTop w:val="0"/>
          <w:marBottom w:val="0"/>
          <w:divBdr>
            <w:top w:val="none" w:sz="0" w:space="0" w:color="auto"/>
            <w:left w:val="none" w:sz="0" w:space="0" w:color="auto"/>
            <w:bottom w:val="none" w:sz="0" w:space="0" w:color="auto"/>
            <w:right w:val="none" w:sz="0" w:space="0" w:color="auto"/>
          </w:divBdr>
        </w:div>
        <w:div w:id="1933081166">
          <w:marLeft w:val="0"/>
          <w:marRight w:val="0"/>
          <w:marTop w:val="0"/>
          <w:marBottom w:val="0"/>
          <w:divBdr>
            <w:top w:val="none" w:sz="0" w:space="0" w:color="auto"/>
            <w:left w:val="none" w:sz="0" w:space="0" w:color="auto"/>
            <w:bottom w:val="none" w:sz="0" w:space="0" w:color="auto"/>
            <w:right w:val="none" w:sz="0" w:space="0" w:color="auto"/>
          </w:divBdr>
        </w:div>
        <w:div w:id="712386964">
          <w:marLeft w:val="0"/>
          <w:marRight w:val="0"/>
          <w:marTop w:val="0"/>
          <w:marBottom w:val="0"/>
          <w:divBdr>
            <w:top w:val="none" w:sz="0" w:space="0" w:color="auto"/>
            <w:left w:val="none" w:sz="0" w:space="0" w:color="auto"/>
            <w:bottom w:val="none" w:sz="0" w:space="0" w:color="auto"/>
            <w:right w:val="none" w:sz="0" w:space="0" w:color="auto"/>
          </w:divBdr>
        </w:div>
      </w:divsChild>
    </w:div>
    <w:div w:id="411435268">
      <w:bodyDiv w:val="1"/>
      <w:marLeft w:val="0"/>
      <w:marRight w:val="0"/>
      <w:marTop w:val="0"/>
      <w:marBottom w:val="0"/>
      <w:divBdr>
        <w:top w:val="none" w:sz="0" w:space="0" w:color="auto"/>
        <w:left w:val="none" w:sz="0" w:space="0" w:color="auto"/>
        <w:bottom w:val="none" w:sz="0" w:space="0" w:color="auto"/>
        <w:right w:val="none" w:sz="0" w:space="0" w:color="auto"/>
      </w:divBdr>
      <w:divsChild>
        <w:div w:id="790440650">
          <w:marLeft w:val="0"/>
          <w:marRight w:val="0"/>
          <w:marTop w:val="0"/>
          <w:marBottom w:val="0"/>
          <w:divBdr>
            <w:top w:val="none" w:sz="0" w:space="0" w:color="auto"/>
            <w:left w:val="none" w:sz="0" w:space="0" w:color="auto"/>
            <w:bottom w:val="none" w:sz="0" w:space="0" w:color="auto"/>
            <w:right w:val="none" w:sz="0" w:space="0" w:color="auto"/>
          </w:divBdr>
        </w:div>
      </w:divsChild>
    </w:div>
    <w:div w:id="486898069">
      <w:bodyDiv w:val="1"/>
      <w:marLeft w:val="0"/>
      <w:marRight w:val="0"/>
      <w:marTop w:val="0"/>
      <w:marBottom w:val="0"/>
      <w:divBdr>
        <w:top w:val="none" w:sz="0" w:space="0" w:color="auto"/>
        <w:left w:val="none" w:sz="0" w:space="0" w:color="auto"/>
        <w:bottom w:val="none" w:sz="0" w:space="0" w:color="auto"/>
        <w:right w:val="none" w:sz="0" w:space="0" w:color="auto"/>
      </w:divBdr>
      <w:divsChild>
        <w:div w:id="1654947279">
          <w:marLeft w:val="0"/>
          <w:marRight w:val="0"/>
          <w:marTop w:val="0"/>
          <w:marBottom w:val="0"/>
          <w:divBdr>
            <w:top w:val="none" w:sz="0" w:space="0" w:color="auto"/>
            <w:left w:val="none" w:sz="0" w:space="0" w:color="auto"/>
            <w:bottom w:val="none" w:sz="0" w:space="0" w:color="auto"/>
            <w:right w:val="none" w:sz="0" w:space="0" w:color="auto"/>
          </w:divBdr>
        </w:div>
        <w:div w:id="621691728">
          <w:marLeft w:val="0"/>
          <w:marRight w:val="0"/>
          <w:marTop w:val="0"/>
          <w:marBottom w:val="0"/>
          <w:divBdr>
            <w:top w:val="none" w:sz="0" w:space="0" w:color="auto"/>
            <w:left w:val="none" w:sz="0" w:space="0" w:color="auto"/>
            <w:bottom w:val="none" w:sz="0" w:space="0" w:color="auto"/>
            <w:right w:val="none" w:sz="0" w:space="0" w:color="auto"/>
          </w:divBdr>
        </w:div>
        <w:div w:id="1781025888">
          <w:marLeft w:val="0"/>
          <w:marRight w:val="0"/>
          <w:marTop w:val="0"/>
          <w:marBottom w:val="0"/>
          <w:divBdr>
            <w:top w:val="none" w:sz="0" w:space="0" w:color="auto"/>
            <w:left w:val="none" w:sz="0" w:space="0" w:color="auto"/>
            <w:bottom w:val="none" w:sz="0" w:space="0" w:color="auto"/>
            <w:right w:val="none" w:sz="0" w:space="0" w:color="auto"/>
          </w:divBdr>
        </w:div>
      </w:divsChild>
    </w:div>
    <w:div w:id="663703220">
      <w:bodyDiv w:val="1"/>
      <w:marLeft w:val="0"/>
      <w:marRight w:val="0"/>
      <w:marTop w:val="0"/>
      <w:marBottom w:val="0"/>
      <w:divBdr>
        <w:top w:val="none" w:sz="0" w:space="0" w:color="auto"/>
        <w:left w:val="none" w:sz="0" w:space="0" w:color="auto"/>
        <w:bottom w:val="none" w:sz="0" w:space="0" w:color="auto"/>
        <w:right w:val="none" w:sz="0" w:space="0" w:color="auto"/>
      </w:divBdr>
    </w:div>
    <w:div w:id="697850402">
      <w:bodyDiv w:val="1"/>
      <w:marLeft w:val="0"/>
      <w:marRight w:val="0"/>
      <w:marTop w:val="0"/>
      <w:marBottom w:val="0"/>
      <w:divBdr>
        <w:top w:val="none" w:sz="0" w:space="0" w:color="auto"/>
        <w:left w:val="none" w:sz="0" w:space="0" w:color="auto"/>
        <w:bottom w:val="none" w:sz="0" w:space="0" w:color="auto"/>
        <w:right w:val="none" w:sz="0" w:space="0" w:color="auto"/>
      </w:divBdr>
      <w:divsChild>
        <w:div w:id="915866067">
          <w:marLeft w:val="0"/>
          <w:marRight w:val="0"/>
          <w:marTop w:val="0"/>
          <w:marBottom w:val="0"/>
          <w:divBdr>
            <w:top w:val="none" w:sz="0" w:space="0" w:color="auto"/>
            <w:left w:val="none" w:sz="0" w:space="0" w:color="auto"/>
            <w:bottom w:val="none" w:sz="0" w:space="0" w:color="auto"/>
            <w:right w:val="none" w:sz="0" w:space="0" w:color="auto"/>
          </w:divBdr>
        </w:div>
        <w:div w:id="295793994">
          <w:marLeft w:val="0"/>
          <w:marRight w:val="0"/>
          <w:marTop w:val="0"/>
          <w:marBottom w:val="0"/>
          <w:divBdr>
            <w:top w:val="none" w:sz="0" w:space="0" w:color="auto"/>
            <w:left w:val="none" w:sz="0" w:space="0" w:color="auto"/>
            <w:bottom w:val="none" w:sz="0" w:space="0" w:color="auto"/>
            <w:right w:val="none" w:sz="0" w:space="0" w:color="auto"/>
          </w:divBdr>
        </w:div>
        <w:div w:id="843014030">
          <w:marLeft w:val="0"/>
          <w:marRight w:val="0"/>
          <w:marTop w:val="0"/>
          <w:marBottom w:val="0"/>
          <w:divBdr>
            <w:top w:val="none" w:sz="0" w:space="0" w:color="auto"/>
            <w:left w:val="none" w:sz="0" w:space="0" w:color="auto"/>
            <w:bottom w:val="none" w:sz="0" w:space="0" w:color="auto"/>
            <w:right w:val="none" w:sz="0" w:space="0" w:color="auto"/>
          </w:divBdr>
        </w:div>
        <w:div w:id="1554537198">
          <w:marLeft w:val="0"/>
          <w:marRight w:val="0"/>
          <w:marTop w:val="0"/>
          <w:marBottom w:val="0"/>
          <w:divBdr>
            <w:top w:val="none" w:sz="0" w:space="0" w:color="auto"/>
            <w:left w:val="none" w:sz="0" w:space="0" w:color="auto"/>
            <w:bottom w:val="none" w:sz="0" w:space="0" w:color="auto"/>
            <w:right w:val="none" w:sz="0" w:space="0" w:color="auto"/>
          </w:divBdr>
        </w:div>
        <w:div w:id="52777781">
          <w:marLeft w:val="0"/>
          <w:marRight w:val="0"/>
          <w:marTop w:val="0"/>
          <w:marBottom w:val="0"/>
          <w:divBdr>
            <w:top w:val="none" w:sz="0" w:space="0" w:color="auto"/>
            <w:left w:val="none" w:sz="0" w:space="0" w:color="auto"/>
            <w:bottom w:val="none" w:sz="0" w:space="0" w:color="auto"/>
            <w:right w:val="none" w:sz="0" w:space="0" w:color="auto"/>
          </w:divBdr>
        </w:div>
      </w:divsChild>
    </w:div>
    <w:div w:id="716317769">
      <w:bodyDiv w:val="1"/>
      <w:marLeft w:val="0"/>
      <w:marRight w:val="0"/>
      <w:marTop w:val="0"/>
      <w:marBottom w:val="0"/>
      <w:divBdr>
        <w:top w:val="none" w:sz="0" w:space="0" w:color="auto"/>
        <w:left w:val="none" w:sz="0" w:space="0" w:color="auto"/>
        <w:bottom w:val="none" w:sz="0" w:space="0" w:color="auto"/>
        <w:right w:val="none" w:sz="0" w:space="0" w:color="auto"/>
      </w:divBdr>
      <w:divsChild>
        <w:div w:id="877739674">
          <w:marLeft w:val="0"/>
          <w:marRight w:val="0"/>
          <w:marTop w:val="0"/>
          <w:marBottom w:val="0"/>
          <w:divBdr>
            <w:top w:val="none" w:sz="0" w:space="0" w:color="auto"/>
            <w:left w:val="none" w:sz="0" w:space="0" w:color="auto"/>
            <w:bottom w:val="none" w:sz="0" w:space="0" w:color="auto"/>
            <w:right w:val="none" w:sz="0" w:space="0" w:color="auto"/>
          </w:divBdr>
        </w:div>
        <w:div w:id="651372468">
          <w:marLeft w:val="0"/>
          <w:marRight w:val="0"/>
          <w:marTop w:val="0"/>
          <w:marBottom w:val="0"/>
          <w:divBdr>
            <w:top w:val="none" w:sz="0" w:space="0" w:color="auto"/>
            <w:left w:val="none" w:sz="0" w:space="0" w:color="auto"/>
            <w:bottom w:val="none" w:sz="0" w:space="0" w:color="auto"/>
            <w:right w:val="none" w:sz="0" w:space="0" w:color="auto"/>
          </w:divBdr>
        </w:div>
      </w:divsChild>
    </w:div>
    <w:div w:id="774708772">
      <w:bodyDiv w:val="1"/>
      <w:marLeft w:val="0"/>
      <w:marRight w:val="0"/>
      <w:marTop w:val="0"/>
      <w:marBottom w:val="0"/>
      <w:divBdr>
        <w:top w:val="none" w:sz="0" w:space="0" w:color="auto"/>
        <w:left w:val="none" w:sz="0" w:space="0" w:color="auto"/>
        <w:bottom w:val="none" w:sz="0" w:space="0" w:color="auto"/>
        <w:right w:val="none" w:sz="0" w:space="0" w:color="auto"/>
      </w:divBdr>
    </w:div>
    <w:div w:id="825392702">
      <w:bodyDiv w:val="1"/>
      <w:marLeft w:val="0"/>
      <w:marRight w:val="0"/>
      <w:marTop w:val="0"/>
      <w:marBottom w:val="0"/>
      <w:divBdr>
        <w:top w:val="none" w:sz="0" w:space="0" w:color="auto"/>
        <w:left w:val="none" w:sz="0" w:space="0" w:color="auto"/>
        <w:bottom w:val="none" w:sz="0" w:space="0" w:color="auto"/>
        <w:right w:val="none" w:sz="0" w:space="0" w:color="auto"/>
      </w:divBdr>
    </w:div>
    <w:div w:id="852301231">
      <w:bodyDiv w:val="1"/>
      <w:marLeft w:val="0"/>
      <w:marRight w:val="0"/>
      <w:marTop w:val="0"/>
      <w:marBottom w:val="0"/>
      <w:divBdr>
        <w:top w:val="none" w:sz="0" w:space="0" w:color="auto"/>
        <w:left w:val="none" w:sz="0" w:space="0" w:color="auto"/>
        <w:bottom w:val="none" w:sz="0" w:space="0" w:color="auto"/>
        <w:right w:val="none" w:sz="0" w:space="0" w:color="auto"/>
      </w:divBdr>
      <w:divsChild>
        <w:div w:id="1802728443">
          <w:marLeft w:val="0"/>
          <w:marRight w:val="0"/>
          <w:marTop w:val="0"/>
          <w:marBottom w:val="0"/>
          <w:divBdr>
            <w:top w:val="none" w:sz="0" w:space="0" w:color="auto"/>
            <w:left w:val="none" w:sz="0" w:space="0" w:color="auto"/>
            <w:bottom w:val="none" w:sz="0" w:space="0" w:color="auto"/>
            <w:right w:val="none" w:sz="0" w:space="0" w:color="auto"/>
          </w:divBdr>
        </w:div>
        <w:div w:id="260379186">
          <w:marLeft w:val="0"/>
          <w:marRight w:val="0"/>
          <w:marTop w:val="0"/>
          <w:marBottom w:val="0"/>
          <w:divBdr>
            <w:top w:val="none" w:sz="0" w:space="0" w:color="auto"/>
            <w:left w:val="none" w:sz="0" w:space="0" w:color="auto"/>
            <w:bottom w:val="none" w:sz="0" w:space="0" w:color="auto"/>
            <w:right w:val="none" w:sz="0" w:space="0" w:color="auto"/>
          </w:divBdr>
        </w:div>
        <w:div w:id="241108988">
          <w:marLeft w:val="0"/>
          <w:marRight w:val="0"/>
          <w:marTop w:val="0"/>
          <w:marBottom w:val="0"/>
          <w:divBdr>
            <w:top w:val="none" w:sz="0" w:space="0" w:color="auto"/>
            <w:left w:val="none" w:sz="0" w:space="0" w:color="auto"/>
            <w:bottom w:val="none" w:sz="0" w:space="0" w:color="auto"/>
            <w:right w:val="none" w:sz="0" w:space="0" w:color="auto"/>
          </w:divBdr>
        </w:div>
        <w:div w:id="1745882597">
          <w:marLeft w:val="0"/>
          <w:marRight w:val="0"/>
          <w:marTop w:val="0"/>
          <w:marBottom w:val="0"/>
          <w:divBdr>
            <w:top w:val="none" w:sz="0" w:space="0" w:color="auto"/>
            <w:left w:val="none" w:sz="0" w:space="0" w:color="auto"/>
            <w:bottom w:val="none" w:sz="0" w:space="0" w:color="auto"/>
            <w:right w:val="none" w:sz="0" w:space="0" w:color="auto"/>
          </w:divBdr>
        </w:div>
        <w:div w:id="108863384">
          <w:marLeft w:val="0"/>
          <w:marRight w:val="0"/>
          <w:marTop w:val="0"/>
          <w:marBottom w:val="0"/>
          <w:divBdr>
            <w:top w:val="none" w:sz="0" w:space="0" w:color="auto"/>
            <w:left w:val="none" w:sz="0" w:space="0" w:color="auto"/>
            <w:bottom w:val="none" w:sz="0" w:space="0" w:color="auto"/>
            <w:right w:val="none" w:sz="0" w:space="0" w:color="auto"/>
          </w:divBdr>
        </w:div>
        <w:div w:id="160851910">
          <w:marLeft w:val="0"/>
          <w:marRight w:val="0"/>
          <w:marTop w:val="0"/>
          <w:marBottom w:val="0"/>
          <w:divBdr>
            <w:top w:val="none" w:sz="0" w:space="0" w:color="auto"/>
            <w:left w:val="none" w:sz="0" w:space="0" w:color="auto"/>
            <w:bottom w:val="none" w:sz="0" w:space="0" w:color="auto"/>
            <w:right w:val="none" w:sz="0" w:space="0" w:color="auto"/>
          </w:divBdr>
        </w:div>
      </w:divsChild>
    </w:div>
    <w:div w:id="952637288">
      <w:bodyDiv w:val="1"/>
      <w:marLeft w:val="0"/>
      <w:marRight w:val="0"/>
      <w:marTop w:val="0"/>
      <w:marBottom w:val="0"/>
      <w:divBdr>
        <w:top w:val="none" w:sz="0" w:space="0" w:color="auto"/>
        <w:left w:val="none" w:sz="0" w:space="0" w:color="auto"/>
        <w:bottom w:val="none" w:sz="0" w:space="0" w:color="auto"/>
        <w:right w:val="none" w:sz="0" w:space="0" w:color="auto"/>
      </w:divBdr>
      <w:divsChild>
        <w:div w:id="476648650">
          <w:marLeft w:val="0"/>
          <w:marRight w:val="0"/>
          <w:marTop w:val="0"/>
          <w:marBottom w:val="0"/>
          <w:divBdr>
            <w:top w:val="none" w:sz="0" w:space="0" w:color="auto"/>
            <w:left w:val="none" w:sz="0" w:space="0" w:color="auto"/>
            <w:bottom w:val="none" w:sz="0" w:space="0" w:color="auto"/>
            <w:right w:val="none" w:sz="0" w:space="0" w:color="auto"/>
          </w:divBdr>
        </w:div>
        <w:div w:id="688601624">
          <w:marLeft w:val="0"/>
          <w:marRight w:val="0"/>
          <w:marTop w:val="0"/>
          <w:marBottom w:val="0"/>
          <w:divBdr>
            <w:top w:val="none" w:sz="0" w:space="0" w:color="auto"/>
            <w:left w:val="none" w:sz="0" w:space="0" w:color="auto"/>
            <w:bottom w:val="none" w:sz="0" w:space="0" w:color="auto"/>
            <w:right w:val="none" w:sz="0" w:space="0" w:color="auto"/>
          </w:divBdr>
        </w:div>
      </w:divsChild>
    </w:div>
    <w:div w:id="1016808618">
      <w:bodyDiv w:val="1"/>
      <w:marLeft w:val="0"/>
      <w:marRight w:val="0"/>
      <w:marTop w:val="0"/>
      <w:marBottom w:val="0"/>
      <w:divBdr>
        <w:top w:val="none" w:sz="0" w:space="0" w:color="auto"/>
        <w:left w:val="none" w:sz="0" w:space="0" w:color="auto"/>
        <w:bottom w:val="none" w:sz="0" w:space="0" w:color="auto"/>
        <w:right w:val="none" w:sz="0" w:space="0" w:color="auto"/>
      </w:divBdr>
    </w:div>
    <w:div w:id="1140540732">
      <w:bodyDiv w:val="1"/>
      <w:marLeft w:val="0"/>
      <w:marRight w:val="0"/>
      <w:marTop w:val="0"/>
      <w:marBottom w:val="0"/>
      <w:divBdr>
        <w:top w:val="none" w:sz="0" w:space="0" w:color="auto"/>
        <w:left w:val="none" w:sz="0" w:space="0" w:color="auto"/>
        <w:bottom w:val="none" w:sz="0" w:space="0" w:color="auto"/>
        <w:right w:val="none" w:sz="0" w:space="0" w:color="auto"/>
      </w:divBdr>
      <w:divsChild>
        <w:div w:id="205223037">
          <w:marLeft w:val="0"/>
          <w:marRight w:val="0"/>
          <w:marTop w:val="0"/>
          <w:marBottom w:val="0"/>
          <w:divBdr>
            <w:top w:val="none" w:sz="0" w:space="0" w:color="auto"/>
            <w:left w:val="none" w:sz="0" w:space="0" w:color="auto"/>
            <w:bottom w:val="none" w:sz="0" w:space="0" w:color="auto"/>
            <w:right w:val="none" w:sz="0" w:space="0" w:color="auto"/>
          </w:divBdr>
        </w:div>
        <w:div w:id="27606707">
          <w:marLeft w:val="0"/>
          <w:marRight w:val="0"/>
          <w:marTop w:val="0"/>
          <w:marBottom w:val="0"/>
          <w:divBdr>
            <w:top w:val="none" w:sz="0" w:space="0" w:color="auto"/>
            <w:left w:val="none" w:sz="0" w:space="0" w:color="auto"/>
            <w:bottom w:val="none" w:sz="0" w:space="0" w:color="auto"/>
            <w:right w:val="none" w:sz="0" w:space="0" w:color="auto"/>
          </w:divBdr>
        </w:div>
        <w:div w:id="1825659380">
          <w:marLeft w:val="0"/>
          <w:marRight w:val="0"/>
          <w:marTop w:val="0"/>
          <w:marBottom w:val="0"/>
          <w:divBdr>
            <w:top w:val="none" w:sz="0" w:space="0" w:color="auto"/>
            <w:left w:val="none" w:sz="0" w:space="0" w:color="auto"/>
            <w:bottom w:val="none" w:sz="0" w:space="0" w:color="auto"/>
            <w:right w:val="none" w:sz="0" w:space="0" w:color="auto"/>
          </w:divBdr>
        </w:div>
        <w:div w:id="1968850821">
          <w:marLeft w:val="0"/>
          <w:marRight w:val="0"/>
          <w:marTop w:val="0"/>
          <w:marBottom w:val="0"/>
          <w:divBdr>
            <w:top w:val="none" w:sz="0" w:space="0" w:color="auto"/>
            <w:left w:val="none" w:sz="0" w:space="0" w:color="auto"/>
            <w:bottom w:val="none" w:sz="0" w:space="0" w:color="auto"/>
            <w:right w:val="none" w:sz="0" w:space="0" w:color="auto"/>
          </w:divBdr>
        </w:div>
      </w:divsChild>
    </w:div>
    <w:div w:id="1143889918">
      <w:bodyDiv w:val="1"/>
      <w:marLeft w:val="0"/>
      <w:marRight w:val="0"/>
      <w:marTop w:val="0"/>
      <w:marBottom w:val="0"/>
      <w:divBdr>
        <w:top w:val="none" w:sz="0" w:space="0" w:color="auto"/>
        <w:left w:val="none" w:sz="0" w:space="0" w:color="auto"/>
        <w:bottom w:val="none" w:sz="0" w:space="0" w:color="auto"/>
        <w:right w:val="none" w:sz="0" w:space="0" w:color="auto"/>
      </w:divBdr>
    </w:div>
    <w:div w:id="1232735830">
      <w:bodyDiv w:val="1"/>
      <w:marLeft w:val="0"/>
      <w:marRight w:val="0"/>
      <w:marTop w:val="0"/>
      <w:marBottom w:val="0"/>
      <w:divBdr>
        <w:top w:val="none" w:sz="0" w:space="0" w:color="auto"/>
        <w:left w:val="none" w:sz="0" w:space="0" w:color="auto"/>
        <w:bottom w:val="none" w:sz="0" w:space="0" w:color="auto"/>
        <w:right w:val="none" w:sz="0" w:space="0" w:color="auto"/>
      </w:divBdr>
    </w:div>
    <w:div w:id="1235310939">
      <w:bodyDiv w:val="1"/>
      <w:marLeft w:val="0"/>
      <w:marRight w:val="0"/>
      <w:marTop w:val="0"/>
      <w:marBottom w:val="0"/>
      <w:divBdr>
        <w:top w:val="none" w:sz="0" w:space="0" w:color="auto"/>
        <w:left w:val="none" w:sz="0" w:space="0" w:color="auto"/>
        <w:bottom w:val="none" w:sz="0" w:space="0" w:color="auto"/>
        <w:right w:val="none" w:sz="0" w:space="0" w:color="auto"/>
      </w:divBdr>
      <w:divsChild>
        <w:div w:id="1212229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6309124">
              <w:marLeft w:val="0"/>
              <w:marRight w:val="0"/>
              <w:marTop w:val="0"/>
              <w:marBottom w:val="0"/>
              <w:divBdr>
                <w:top w:val="none" w:sz="0" w:space="0" w:color="auto"/>
                <w:left w:val="none" w:sz="0" w:space="0" w:color="auto"/>
                <w:bottom w:val="none" w:sz="0" w:space="0" w:color="auto"/>
                <w:right w:val="none" w:sz="0" w:space="0" w:color="auto"/>
              </w:divBdr>
            </w:div>
            <w:div w:id="132260699">
              <w:marLeft w:val="0"/>
              <w:marRight w:val="0"/>
              <w:marTop w:val="0"/>
              <w:marBottom w:val="0"/>
              <w:divBdr>
                <w:top w:val="none" w:sz="0" w:space="0" w:color="auto"/>
                <w:left w:val="none" w:sz="0" w:space="0" w:color="auto"/>
                <w:bottom w:val="none" w:sz="0" w:space="0" w:color="auto"/>
                <w:right w:val="none" w:sz="0" w:space="0" w:color="auto"/>
              </w:divBdr>
            </w:div>
            <w:div w:id="2098282582">
              <w:marLeft w:val="0"/>
              <w:marRight w:val="0"/>
              <w:marTop w:val="0"/>
              <w:marBottom w:val="0"/>
              <w:divBdr>
                <w:top w:val="none" w:sz="0" w:space="0" w:color="auto"/>
                <w:left w:val="none" w:sz="0" w:space="0" w:color="auto"/>
                <w:bottom w:val="none" w:sz="0" w:space="0" w:color="auto"/>
                <w:right w:val="none" w:sz="0" w:space="0" w:color="auto"/>
              </w:divBdr>
            </w:div>
            <w:div w:id="1348099858">
              <w:marLeft w:val="0"/>
              <w:marRight w:val="0"/>
              <w:marTop w:val="0"/>
              <w:marBottom w:val="0"/>
              <w:divBdr>
                <w:top w:val="none" w:sz="0" w:space="0" w:color="auto"/>
                <w:left w:val="none" w:sz="0" w:space="0" w:color="auto"/>
                <w:bottom w:val="none" w:sz="0" w:space="0" w:color="auto"/>
                <w:right w:val="none" w:sz="0" w:space="0" w:color="auto"/>
              </w:divBdr>
            </w:div>
            <w:div w:id="1575622222">
              <w:marLeft w:val="0"/>
              <w:marRight w:val="0"/>
              <w:marTop w:val="0"/>
              <w:marBottom w:val="0"/>
              <w:divBdr>
                <w:top w:val="none" w:sz="0" w:space="0" w:color="auto"/>
                <w:left w:val="none" w:sz="0" w:space="0" w:color="auto"/>
                <w:bottom w:val="none" w:sz="0" w:space="0" w:color="auto"/>
                <w:right w:val="none" w:sz="0" w:space="0" w:color="auto"/>
              </w:divBdr>
            </w:div>
            <w:div w:id="1229271669">
              <w:marLeft w:val="0"/>
              <w:marRight w:val="0"/>
              <w:marTop w:val="0"/>
              <w:marBottom w:val="0"/>
              <w:divBdr>
                <w:top w:val="none" w:sz="0" w:space="0" w:color="auto"/>
                <w:left w:val="none" w:sz="0" w:space="0" w:color="auto"/>
                <w:bottom w:val="none" w:sz="0" w:space="0" w:color="auto"/>
                <w:right w:val="none" w:sz="0" w:space="0" w:color="auto"/>
              </w:divBdr>
            </w:div>
            <w:div w:id="112284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901121">
      <w:bodyDiv w:val="1"/>
      <w:marLeft w:val="0"/>
      <w:marRight w:val="0"/>
      <w:marTop w:val="0"/>
      <w:marBottom w:val="0"/>
      <w:divBdr>
        <w:top w:val="none" w:sz="0" w:space="0" w:color="auto"/>
        <w:left w:val="none" w:sz="0" w:space="0" w:color="auto"/>
        <w:bottom w:val="none" w:sz="0" w:space="0" w:color="auto"/>
        <w:right w:val="none" w:sz="0" w:space="0" w:color="auto"/>
      </w:divBdr>
      <w:divsChild>
        <w:div w:id="622660922">
          <w:marLeft w:val="0"/>
          <w:marRight w:val="0"/>
          <w:marTop w:val="0"/>
          <w:marBottom w:val="0"/>
          <w:divBdr>
            <w:top w:val="none" w:sz="0" w:space="0" w:color="auto"/>
            <w:left w:val="none" w:sz="0" w:space="0" w:color="auto"/>
            <w:bottom w:val="none" w:sz="0" w:space="0" w:color="auto"/>
            <w:right w:val="none" w:sz="0" w:space="0" w:color="auto"/>
          </w:divBdr>
        </w:div>
        <w:div w:id="1781335152">
          <w:marLeft w:val="0"/>
          <w:marRight w:val="0"/>
          <w:marTop w:val="0"/>
          <w:marBottom w:val="0"/>
          <w:divBdr>
            <w:top w:val="none" w:sz="0" w:space="0" w:color="auto"/>
            <w:left w:val="none" w:sz="0" w:space="0" w:color="auto"/>
            <w:bottom w:val="none" w:sz="0" w:space="0" w:color="auto"/>
            <w:right w:val="none" w:sz="0" w:space="0" w:color="auto"/>
          </w:divBdr>
        </w:div>
      </w:divsChild>
    </w:div>
    <w:div w:id="1371295132">
      <w:bodyDiv w:val="1"/>
      <w:marLeft w:val="0"/>
      <w:marRight w:val="0"/>
      <w:marTop w:val="0"/>
      <w:marBottom w:val="0"/>
      <w:divBdr>
        <w:top w:val="none" w:sz="0" w:space="0" w:color="auto"/>
        <w:left w:val="none" w:sz="0" w:space="0" w:color="auto"/>
        <w:bottom w:val="none" w:sz="0" w:space="0" w:color="auto"/>
        <w:right w:val="none" w:sz="0" w:space="0" w:color="auto"/>
      </w:divBdr>
      <w:divsChild>
        <w:div w:id="506601792">
          <w:marLeft w:val="0"/>
          <w:marRight w:val="0"/>
          <w:marTop w:val="0"/>
          <w:marBottom w:val="0"/>
          <w:divBdr>
            <w:top w:val="none" w:sz="0" w:space="0" w:color="auto"/>
            <w:left w:val="none" w:sz="0" w:space="0" w:color="auto"/>
            <w:bottom w:val="none" w:sz="0" w:space="0" w:color="auto"/>
            <w:right w:val="none" w:sz="0" w:space="0" w:color="auto"/>
          </w:divBdr>
        </w:div>
        <w:div w:id="678041303">
          <w:marLeft w:val="0"/>
          <w:marRight w:val="0"/>
          <w:marTop w:val="0"/>
          <w:marBottom w:val="0"/>
          <w:divBdr>
            <w:top w:val="none" w:sz="0" w:space="0" w:color="auto"/>
            <w:left w:val="none" w:sz="0" w:space="0" w:color="auto"/>
            <w:bottom w:val="none" w:sz="0" w:space="0" w:color="auto"/>
            <w:right w:val="none" w:sz="0" w:space="0" w:color="auto"/>
          </w:divBdr>
        </w:div>
      </w:divsChild>
    </w:div>
    <w:div w:id="1389108965">
      <w:bodyDiv w:val="1"/>
      <w:marLeft w:val="0"/>
      <w:marRight w:val="0"/>
      <w:marTop w:val="0"/>
      <w:marBottom w:val="0"/>
      <w:divBdr>
        <w:top w:val="none" w:sz="0" w:space="0" w:color="auto"/>
        <w:left w:val="none" w:sz="0" w:space="0" w:color="auto"/>
        <w:bottom w:val="none" w:sz="0" w:space="0" w:color="auto"/>
        <w:right w:val="none" w:sz="0" w:space="0" w:color="auto"/>
      </w:divBdr>
    </w:div>
    <w:div w:id="1454521389">
      <w:bodyDiv w:val="1"/>
      <w:marLeft w:val="0"/>
      <w:marRight w:val="0"/>
      <w:marTop w:val="0"/>
      <w:marBottom w:val="0"/>
      <w:divBdr>
        <w:top w:val="none" w:sz="0" w:space="0" w:color="auto"/>
        <w:left w:val="none" w:sz="0" w:space="0" w:color="auto"/>
        <w:bottom w:val="none" w:sz="0" w:space="0" w:color="auto"/>
        <w:right w:val="none" w:sz="0" w:space="0" w:color="auto"/>
      </w:divBdr>
    </w:div>
    <w:div w:id="1457799580">
      <w:bodyDiv w:val="1"/>
      <w:marLeft w:val="0"/>
      <w:marRight w:val="0"/>
      <w:marTop w:val="0"/>
      <w:marBottom w:val="0"/>
      <w:divBdr>
        <w:top w:val="none" w:sz="0" w:space="0" w:color="auto"/>
        <w:left w:val="none" w:sz="0" w:space="0" w:color="auto"/>
        <w:bottom w:val="none" w:sz="0" w:space="0" w:color="auto"/>
        <w:right w:val="none" w:sz="0" w:space="0" w:color="auto"/>
      </w:divBdr>
    </w:div>
    <w:div w:id="1566263453">
      <w:bodyDiv w:val="1"/>
      <w:marLeft w:val="0"/>
      <w:marRight w:val="0"/>
      <w:marTop w:val="0"/>
      <w:marBottom w:val="0"/>
      <w:divBdr>
        <w:top w:val="none" w:sz="0" w:space="0" w:color="auto"/>
        <w:left w:val="none" w:sz="0" w:space="0" w:color="auto"/>
        <w:bottom w:val="none" w:sz="0" w:space="0" w:color="auto"/>
        <w:right w:val="none" w:sz="0" w:space="0" w:color="auto"/>
      </w:divBdr>
    </w:div>
    <w:div w:id="1576623035">
      <w:bodyDiv w:val="1"/>
      <w:marLeft w:val="0"/>
      <w:marRight w:val="0"/>
      <w:marTop w:val="0"/>
      <w:marBottom w:val="0"/>
      <w:divBdr>
        <w:top w:val="none" w:sz="0" w:space="0" w:color="auto"/>
        <w:left w:val="none" w:sz="0" w:space="0" w:color="auto"/>
        <w:bottom w:val="none" w:sz="0" w:space="0" w:color="auto"/>
        <w:right w:val="none" w:sz="0" w:space="0" w:color="auto"/>
      </w:divBdr>
      <w:divsChild>
        <w:div w:id="275791571">
          <w:marLeft w:val="0"/>
          <w:marRight w:val="0"/>
          <w:marTop w:val="0"/>
          <w:marBottom w:val="0"/>
          <w:divBdr>
            <w:top w:val="none" w:sz="0" w:space="0" w:color="auto"/>
            <w:left w:val="none" w:sz="0" w:space="0" w:color="auto"/>
            <w:bottom w:val="none" w:sz="0" w:space="0" w:color="auto"/>
            <w:right w:val="none" w:sz="0" w:space="0" w:color="auto"/>
          </w:divBdr>
        </w:div>
        <w:div w:id="1037044326">
          <w:marLeft w:val="0"/>
          <w:marRight w:val="0"/>
          <w:marTop w:val="0"/>
          <w:marBottom w:val="0"/>
          <w:divBdr>
            <w:top w:val="none" w:sz="0" w:space="0" w:color="auto"/>
            <w:left w:val="none" w:sz="0" w:space="0" w:color="auto"/>
            <w:bottom w:val="none" w:sz="0" w:space="0" w:color="auto"/>
            <w:right w:val="none" w:sz="0" w:space="0" w:color="auto"/>
          </w:divBdr>
        </w:div>
        <w:div w:id="1792632697">
          <w:marLeft w:val="0"/>
          <w:marRight w:val="0"/>
          <w:marTop w:val="0"/>
          <w:marBottom w:val="0"/>
          <w:divBdr>
            <w:top w:val="none" w:sz="0" w:space="0" w:color="auto"/>
            <w:left w:val="none" w:sz="0" w:space="0" w:color="auto"/>
            <w:bottom w:val="none" w:sz="0" w:space="0" w:color="auto"/>
            <w:right w:val="none" w:sz="0" w:space="0" w:color="auto"/>
          </w:divBdr>
        </w:div>
        <w:div w:id="1139222526">
          <w:marLeft w:val="0"/>
          <w:marRight w:val="0"/>
          <w:marTop w:val="0"/>
          <w:marBottom w:val="0"/>
          <w:divBdr>
            <w:top w:val="none" w:sz="0" w:space="0" w:color="auto"/>
            <w:left w:val="none" w:sz="0" w:space="0" w:color="auto"/>
            <w:bottom w:val="none" w:sz="0" w:space="0" w:color="auto"/>
            <w:right w:val="none" w:sz="0" w:space="0" w:color="auto"/>
          </w:divBdr>
        </w:div>
      </w:divsChild>
    </w:div>
    <w:div w:id="1587420942">
      <w:bodyDiv w:val="1"/>
      <w:marLeft w:val="0"/>
      <w:marRight w:val="0"/>
      <w:marTop w:val="0"/>
      <w:marBottom w:val="0"/>
      <w:divBdr>
        <w:top w:val="none" w:sz="0" w:space="0" w:color="auto"/>
        <w:left w:val="none" w:sz="0" w:space="0" w:color="auto"/>
        <w:bottom w:val="none" w:sz="0" w:space="0" w:color="auto"/>
        <w:right w:val="none" w:sz="0" w:space="0" w:color="auto"/>
      </w:divBdr>
    </w:div>
    <w:div w:id="1616256086">
      <w:bodyDiv w:val="1"/>
      <w:marLeft w:val="0"/>
      <w:marRight w:val="0"/>
      <w:marTop w:val="0"/>
      <w:marBottom w:val="0"/>
      <w:divBdr>
        <w:top w:val="none" w:sz="0" w:space="0" w:color="auto"/>
        <w:left w:val="none" w:sz="0" w:space="0" w:color="auto"/>
        <w:bottom w:val="none" w:sz="0" w:space="0" w:color="auto"/>
        <w:right w:val="none" w:sz="0" w:space="0" w:color="auto"/>
      </w:divBdr>
      <w:divsChild>
        <w:div w:id="757019487">
          <w:marLeft w:val="0"/>
          <w:marRight w:val="0"/>
          <w:marTop w:val="0"/>
          <w:marBottom w:val="0"/>
          <w:divBdr>
            <w:top w:val="none" w:sz="0" w:space="0" w:color="auto"/>
            <w:left w:val="none" w:sz="0" w:space="0" w:color="auto"/>
            <w:bottom w:val="none" w:sz="0" w:space="0" w:color="auto"/>
            <w:right w:val="none" w:sz="0" w:space="0" w:color="auto"/>
          </w:divBdr>
        </w:div>
        <w:div w:id="1342272526">
          <w:marLeft w:val="0"/>
          <w:marRight w:val="0"/>
          <w:marTop w:val="0"/>
          <w:marBottom w:val="0"/>
          <w:divBdr>
            <w:top w:val="none" w:sz="0" w:space="0" w:color="auto"/>
            <w:left w:val="none" w:sz="0" w:space="0" w:color="auto"/>
            <w:bottom w:val="none" w:sz="0" w:space="0" w:color="auto"/>
            <w:right w:val="none" w:sz="0" w:space="0" w:color="auto"/>
          </w:divBdr>
        </w:div>
      </w:divsChild>
    </w:div>
    <w:div w:id="1622565976">
      <w:bodyDiv w:val="1"/>
      <w:marLeft w:val="0"/>
      <w:marRight w:val="0"/>
      <w:marTop w:val="0"/>
      <w:marBottom w:val="0"/>
      <w:divBdr>
        <w:top w:val="none" w:sz="0" w:space="0" w:color="auto"/>
        <w:left w:val="none" w:sz="0" w:space="0" w:color="auto"/>
        <w:bottom w:val="none" w:sz="0" w:space="0" w:color="auto"/>
        <w:right w:val="none" w:sz="0" w:space="0" w:color="auto"/>
      </w:divBdr>
    </w:div>
    <w:div w:id="1686514618">
      <w:bodyDiv w:val="1"/>
      <w:marLeft w:val="0"/>
      <w:marRight w:val="0"/>
      <w:marTop w:val="0"/>
      <w:marBottom w:val="0"/>
      <w:divBdr>
        <w:top w:val="none" w:sz="0" w:space="0" w:color="auto"/>
        <w:left w:val="none" w:sz="0" w:space="0" w:color="auto"/>
        <w:bottom w:val="none" w:sz="0" w:space="0" w:color="auto"/>
        <w:right w:val="none" w:sz="0" w:space="0" w:color="auto"/>
      </w:divBdr>
      <w:divsChild>
        <w:div w:id="1923102468">
          <w:marLeft w:val="0"/>
          <w:marRight w:val="0"/>
          <w:marTop w:val="0"/>
          <w:marBottom w:val="0"/>
          <w:divBdr>
            <w:top w:val="none" w:sz="0" w:space="0" w:color="auto"/>
            <w:left w:val="none" w:sz="0" w:space="0" w:color="auto"/>
            <w:bottom w:val="none" w:sz="0" w:space="0" w:color="auto"/>
            <w:right w:val="none" w:sz="0" w:space="0" w:color="auto"/>
          </w:divBdr>
        </w:div>
        <w:div w:id="966014138">
          <w:marLeft w:val="0"/>
          <w:marRight w:val="0"/>
          <w:marTop w:val="0"/>
          <w:marBottom w:val="0"/>
          <w:divBdr>
            <w:top w:val="none" w:sz="0" w:space="0" w:color="auto"/>
            <w:left w:val="none" w:sz="0" w:space="0" w:color="auto"/>
            <w:bottom w:val="none" w:sz="0" w:space="0" w:color="auto"/>
            <w:right w:val="none" w:sz="0" w:space="0" w:color="auto"/>
          </w:divBdr>
        </w:div>
        <w:div w:id="1780828964">
          <w:marLeft w:val="0"/>
          <w:marRight w:val="0"/>
          <w:marTop w:val="0"/>
          <w:marBottom w:val="0"/>
          <w:divBdr>
            <w:top w:val="none" w:sz="0" w:space="0" w:color="auto"/>
            <w:left w:val="none" w:sz="0" w:space="0" w:color="auto"/>
            <w:bottom w:val="none" w:sz="0" w:space="0" w:color="auto"/>
            <w:right w:val="none" w:sz="0" w:space="0" w:color="auto"/>
          </w:divBdr>
        </w:div>
        <w:div w:id="813177977">
          <w:marLeft w:val="0"/>
          <w:marRight w:val="0"/>
          <w:marTop w:val="0"/>
          <w:marBottom w:val="0"/>
          <w:divBdr>
            <w:top w:val="none" w:sz="0" w:space="0" w:color="auto"/>
            <w:left w:val="none" w:sz="0" w:space="0" w:color="auto"/>
            <w:bottom w:val="none" w:sz="0" w:space="0" w:color="auto"/>
            <w:right w:val="none" w:sz="0" w:space="0" w:color="auto"/>
          </w:divBdr>
        </w:div>
        <w:div w:id="1305551699">
          <w:marLeft w:val="0"/>
          <w:marRight w:val="0"/>
          <w:marTop w:val="0"/>
          <w:marBottom w:val="0"/>
          <w:divBdr>
            <w:top w:val="none" w:sz="0" w:space="0" w:color="auto"/>
            <w:left w:val="none" w:sz="0" w:space="0" w:color="auto"/>
            <w:bottom w:val="none" w:sz="0" w:space="0" w:color="auto"/>
            <w:right w:val="none" w:sz="0" w:space="0" w:color="auto"/>
          </w:divBdr>
        </w:div>
        <w:div w:id="1275552224">
          <w:marLeft w:val="0"/>
          <w:marRight w:val="0"/>
          <w:marTop w:val="0"/>
          <w:marBottom w:val="0"/>
          <w:divBdr>
            <w:top w:val="none" w:sz="0" w:space="0" w:color="auto"/>
            <w:left w:val="none" w:sz="0" w:space="0" w:color="auto"/>
            <w:bottom w:val="none" w:sz="0" w:space="0" w:color="auto"/>
            <w:right w:val="none" w:sz="0" w:space="0" w:color="auto"/>
          </w:divBdr>
        </w:div>
      </w:divsChild>
    </w:div>
    <w:div w:id="1695617785">
      <w:bodyDiv w:val="1"/>
      <w:marLeft w:val="0"/>
      <w:marRight w:val="0"/>
      <w:marTop w:val="0"/>
      <w:marBottom w:val="0"/>
      <w:divBdr>
        <w:top w:val="none" w:sz="0" w:space="0" w:color="auto"/>
        <w:left w:val="none" w:sz="0" w:space="0" w:color="auto"/>
        <w:bottom w:val="none" w:sz="0" w:space="0" w:color="auto"/>
        <w:right w:val="none" w:sz="0" w:space="0" w:color="auto"/>
      </w:divBdr>
      <w:divsChild>
        <w:div w:id="930545775">
          <w:marLeft w:val="0"/>
          <w:marRight w:val="0"/>
          <w:marTop w:val="0"/>
          <w:marBottom w:val="0"/>
          <w:divBdr>
            <w:top w:val="none" w:sz="0" w:space="0" w:color="auto"/>
            <w:left w:val="none" w:sz="0" w:space="0" w:color="auto"/>
            <w:bottom w:val="none" w:sz="0" w:space="0" w:color="auto"/>
            <w:right w:val="none" w:sz="0" w:space="0" w:color="auto"/>
          </w:divBdr>
        </w:div>
        <w:div w:id="610474991">
          <w:marLeft w:val="0"/>
          <w:marRight w:val="0"/>
          <w:marTop w:val="0"/>
          <w:marBottom w:val="0"/>
          <w:divBdr>
            <w:top w:val="none" w:sz="0" w:space="0" w:color="auto"/>
            <w:left w:val="none" w:sz="0" w:space="0" w:color="auto"/>
            <w:bottom w:val="none" w:sz="0" w:space="0" w:color="auto"/>
            <w:right w:val="none" w:sz="0" w:space="0" w:color="auto"/>
          </w:divBdr>
        </w:div>
        <w:div w:id="1003049573">
          <w:marLeft w:val="0"/>
          <w:marRight w:val="0"/>
          <w:marTop w:val="0"/>
          <w:marBottom w:val="0"/>
          <w:divBdr>
            <w:top w:val="none" w:sz="0" w:space="0" w:color="auto"/>
            <w:left w:val="none" w:sz="0" w:space="0" w:color="auto"/>
            <w:bottom w:val="none" w:sz="0" w:space="0" w:color="auto"/>
            <w:right w:val="none" w:sz="0" w:space="0" w:color="auto"/>
          </w:divBdr>
        </w:div>
        <w:div w:id="71507773">
          <w:marLeft w:val="0"/>
          <w:marRight w:val="0"/>
          <w:marTop w:val="0"/>
          <w:marBottom w:val="0"/>
          <w:divBdr>
            <w:top w:val="none" w:sz="0" w:space="0" w:color="auto"/>
            <w:left w:val="none" w:sz="0" w:space="0" w:color="auto"/>
            <w:bottom w:val="none" w:sz="0" w:space="0" w:color="auto"/>
            <w:right w:val="none" w:sz="0" w:space="0" w:color="auto"/>
          </w:divBdr>
        </w:div>
        <w:div w:id="1757628837">
          <w:marLeft w:val="0"/>
          <w:marRight w:val="0"/>
          <w:marTop w:val="0"/>
          <w:marBottom w:val="0"/>
          <w:divBdr>
            <w:top w:val="none" w:sz="0" w:space="0" w:color="auto"/>
            <w:left w:val="none" w:sz="0" w:space="0" w:color="auto"/>
            <w:bottom w:val="none" w:sz="0" w:space="0" w:color="auto"/>
            <w:right w:val="none" w:sz="0" w:space="0" w:color="auto"/>
          </w:divBdr>
        </w:div>
      </w:divsChild>
    </w:div>
    <w:div w:id="1824737353">
      <w:bodyDiv w:val="1"/>
      <w:marLeft w:val="0"/>
      <w:marRight w:val="0"/>
      <w:marTop w:val="0"/>
      <w:marBottom w:val="0"/>
      <w:divBdr>
        <w:top w:val="none" w:sz="0" w:space="0" w:color="auto"/>
        <w:left w:val="none" w:sz="0" w:space="0" w:color="auto"/>
        <w:bottom w:val="none" w:sz="0" w:space="0" w:color="auto"/>
        <w:right w:val="none" w:sz="0" w:space="0" w:color="auto"/>
      </w:divBdr>
    </w:div>
    <w:div w:id="1893809322">
      <w:bodyDiv w:val="1"/>
      <w:marLeft w:val="0"/>
      <w:marRight w:val="0"/>
      <w:marTop w:val="0"/>
      <w:marBottom w:val="0"/>
      <w:divBdr>
        <w:top w:val="none" w:sz="0" w:space="0" w:color="auto"/>
        <w:left w:val="none" w:sz="0" w:space="0" w:color="auto"/>
        <w:bottom w:val="none" w:sz="0" w:space="0" w:color="auto"/>
        <w:right w:val="none" w:sz="0" w:space="0" w:color="auto"/>
      </w:divBdr>
    </w:div>
    <w:div w:id="1911191667">
      <w:bodyDiv w:val="1"/>
      <w:marLeft w:val="0"/>
      <w:marRight w:val="0"/>
      <w:marTop w:val="0"/>
      <w:marBottom w:val="0"/>
      <w:divBdr>
        <w:top w:val="none" w:sz="0" w:space="0" w:color="auto"/>
        <w:left w:val="none" w:sz="0" w:space="0" w:color="auto"/>
        <w:bottom w:val="none" w:sz="0" w:space="0" w:color="auto"/>
        <w:right w:val="none" w:sz="0" w:space="0" w:color="auto"/>
      </w:divBdr>
    </w:div>
    <w:div w:id="1965303053">
      <w:bodyDiv w:val="1"/>
      <w:marLeft w:val="0"/>
      <w:marRight w:val="0"/>
      <w:marTop w:val="0"/>
      <w:marBottom w:val="0"/>
      <w:divBdr>
        <w:top w:val="none" w:sz="0" w:space="0" w:color="auto"/>
        <w:left w:val="none" w:sz="0" w:space="0" w:color="auto"/>
        <w:bottom w:val="none" w:sz="0" w:space="0" w:color="auto"/>
        <w:right w:val="none" w:sz="0" w:space="0" w:color="auto"/>
      </w:divBdr>
      <w:divsChild>
        <w:div w:id="2119517166">
          <w:marLeft w:val="0"/>
          <w:marRight w:val="0"/>
          <w:marTop w:val="0"/>
          <w:marBottom w:val="0"/>
          <w:divBdr>
            <w:top w:val="none" w:sz="0" w:space="0" w:color="auto"/>
            <w:left w:val="none" w:sz="0" w:space="0" w:color="auto"/>
            <w:bottom w:val="none" w:sz="0" w:space="0" w:color="auto"/>
            <w:right w:val="none" w:sz="0" w:space="0" w:color="auto"/>
          </w:divBdr>
        </w:div>
        <w:div w:id="653413155">
          <w:marLeft w:val="0"/>
          <w:marRight w:val="0"/>
          <w:marTop w:val="0"/>
          <w:marBottom w:val="0"/>
          <w:divBdr>
            <w:top w:val="none" w:sz="0" w:space="0" w:color="auto"/>
            <w:left w:val="none" w:sz="0" w:space="0" w:color="auto"/>
            <w:bottom w:val="none" w:sz="0" w:space="0" w:color="auto"/>
            <w:right w:val="none" w:sz="0" w:space="0" w:color="auto"/>
          </w:divBdr>
        </w:div>
        <w:div w:id="493954040">
          <w:marLeft w:val="0"/>
          <w:marRight w:val="0"/>
          <w:marTop w:val="0"/>
          <w:marBottom w:val="0"/>
          <w:divBdr>
            <w:top w:val="none" w:sz="0" w:space="0" w:color="auto"/>
            <w:left w:val="none" w:sz="0" w:space="0" w:color="auto"/>
            <w:bottom w:val="none" w:sz="0" w:space="0" w:color="auto"/>
            <w:right w:val="none" w:sz="0" w:space="0" w:color="auto"/>
          </w:divBdr>
        </w:div>
        <w:div w:id="1817405409">
          <w:marLeft w:val="0"/>
          <w:marRight w:val="0"/>
          <w:marTop w:val="0"/>
          <w:marBottom w:val="0"/>
          <w:divBdr>
            <w:top w:val="none" w:sz="0" w:space="0" w:color="auto"/>
            <w:left w:val="none" w:sz="0" w:space="0" w:color="auto"/>
            <w:bottom w:val="none" w:sz="0" w:space="0" w:color="auto"/>
            <w:right w:val="none" w:sz="0" w:space="0" w:color="auto"/>
          </w:divBdr>
        </w:div>
        <w:div w:id="987590296">
          <w:marLeft w:val="0"/>
          <w:marRight w:val="0"/>
          <w:marTop w:val="0"/>
          <w:marBottom w:val="0"/>
          <w:divBdr>
            <w:top w:val="none" w:sz="0" w:space="0" w:color="auto"/>
            <w:left w:val="none" w:sz="0" w:space="0" w:color="auto"/>
            <w:bottom w:val="none" w:sz="0" w:space="0" w:color="auto"/>
            <w:right w:val="none" w:sz="0" w:space="0" w:color="auto"/>
          </w:divBdr>
        </w:div>
        <w:div w:id="1993824414">
          <w:marLeft w:val="0"/>
          <w:marRight w:val="0"/>
          <w:marTop w:val="0"/>
          <w:marBottom w:val="0"/>
          <w:divBdr>
            <w:top w:val="none" w:sz="0" w:space="0" w:color="auto"/>
            <w:left w:val="none" w:sz="0" w:space="0" w:color="auto"/>
            <w:bottom w:val="none" w:sz="0" w:space="0" w:color="auto"/>
            <w:right w:val="none" w:sz="0" w:space="0" w:color="auto"/>
          </w:divBdr>
        </w:div>
        <w:div w:id="1048068350">
          <w:marLeft w:val="0"/>
          <w:marRight w:val="0"/>
          <w:marTop w:val="0"/>
          <w:marBottom w:val="0"/>
          <w:divBdr>
            <w:top w:val="none" w:sz="0" w:space="0" w:color="auto"/>
            <w:left w:val="none" w:sz="0" w:space="0" w:color="auto"/>
            <w:bottom w:val="none" w:sz="0" w:space="0" w:color="auto"/>
            <w:right w:val="none" w:sz="0" w:space="0" w:color="auto"/>
          </w:divBdr>
        </w:div>
        <w:div w:id="1676491261">
          <w:marLeft w:val="0"/>
          <w:marRight w:val="0"/>
          <w:marTop w:val="0"/>
          <w:marBottom w:val="0"/>
          <w:divBdr>
            <w:top w:val="none" w:sz="0" w:space="0" w:color="auto"/>
            <w:left w:val="none" w:sz="0" w:space="0" w:color="auto"/>
            <w:bottom w:val="none" w:sz="0" w:space="0" w:color="auto"/>
            <w:right w:val="none" w:sz="0" w:space="0" w:color="auto"/>
          </w:divBdr>
        </w:div>
        <w:div w:id="673530602">
          <w:marLeft w:val="0"/>
          <w:marRight w:val="0"/>
          <w:marTop w:val="0"/>
          <w:marBottom w:val="0"/>
          <w:divBdr>
            <w:top w:val="none" w:sz="0" w:space="0" w:color="auto"/>
            <w:left w:val="none" w:sz="0" w:space="0" w:color="auto"/>
            <w:bottom w:val="none" w:sz="0" w:space="0" w:color="auto"/>
            <w:right w:val="none" w:sz="0" w:space="0" w:color="auto"/>
          </w:divBdr>
        </w:div>
        <w:div w:id="772820687">
          <w:marLeft w:val="0"/>
          <w:marRight w:val="0"/>
          <w:marTop w:val="0"/>
          <w:marBottom w:val="0"/>
          <w:divBdr>
            <w:top w:val="none" w:sz="0" w:space="0" w:color="auto"/>
            <w:left w:val="none" w:sz="0" w:space="0" w:color="auto"/>
            <w:bottom w:val="none" w:sz="0" w:space="0" w:color="auto"/>
            <w:right w:val="none" w:sz="0" w:space="0" w:color="auto"/>
          </w:divBdr>
        </w:div>
      </w:divsChild>
    </w:div>
    <w:div w:id="1998612856">
      <w:bodyDiv w:val="1"/>
      <w:marLeft w:val="0"/>
      <w:marRight w:val="0"/>
      <w:marTop w:val="0"/>
      <w:marBottom w:val="0"/>
      <w:divBdr>
        <w:top w:val="none" w:sz="0" w:space="0" w:color="auto"/>
        <w:left w:val="none" w:sz="0" w:space="0" w:color="auto"/>
        <w:bottom w:val="none" w:sz="0" w:space="0" w:color="auto"/>
        <w:right w:val="none" w:sz="0" w:space="0" w:color="auto"/>
      </w:divBdr>
      <w:divsChild>
        <w:div w:id="2082173560">
          <w:marLeft w:val="0"/>
          <w:marRight w:val="0"/>
          <w:marTop w:val="0"/>
          <w:marBottom w:val="0"/>
          <w:divBdr>
            <w:top w:val="none" w:sz="0" w:space="0" w:color="auto"/>
            <w:left w:val="none" w:sz="0" w:space="0" w:color="auto"/>
            <w:bottom w:val="none" w:sz="0" w:space="0" w:color="auto"/>
            <w:right w:val="none" w:sz="0" w:space="0" w:color="auto"/>
          </w:divBdr>
        </w:div>
        <w:div w:id="377702872">
          <w:marLeft w:val="0"/>
          <w:marRight w:val="0"/>
          <w:marTop w:val="0"/>
          <w:marBottom w:val="0"/>
          <w:divBdr>
            <w:top w:val="none" w:sz="0" w:space="0" w:color="auto"/>
            <w:left w:val="none" w:sz="0" w:space="0" w:color="auto"/>
            <w:bottom w:val="none" w:sz="0" w:space="0" w:color="auto"/>
            <w:right w:val="none" w:sz="0" w:space="0" w:color="auto"/>
          </w:divBdr>
        </w:div>
      </w:divsChild>
    </w:div>
    <w:div w:id="2039381188">
      <w:bodyDiv w:val="1"/>
      <w:marLeft w:val="0"/>
      <w:marRight w:val="0"/>
      <w:marTop w:val="0"/>
      <w:marBottom w:val="0"/>
      <w:divBdr>
        <w:top w:val="none" w:sz="0" w:space="0" w:color="auto"/>
        <w:left w:val="none" w:sz="0" w:space="0" w:color="auto"/>
        <w:bottom w:val="none" w:sz="0" w:space="0" w:color="auto"/>
        <w:right w:val="none" w:sz="0" w:space="0" w:color="auto"/>
      </w:divBdr>
      <w:divsChild>
        <w:div w:id="1342202769">
          <w:marLeft w:val="0"/>
          <w:marRight w:val="0"/>
          <w:marTop w:val="0"/>
          <w:marBottom w:val="0"/>
          <w:divBdr>
            <w:top w:val="none" w:sz="0" w:space="0" w:color="auto"/>
            <w:left w:val="none" w:sz="0" w:space="0" w:color="auto"/>
            <w:bottom w:val="none" w:sz="0" w:space="0" w:color="auto"/>
            <w:right w:val="none" w:sz="0" w:space="0" w:color="auto"/>
          </w:divBdr>
        </w:div>
        <w:div w:id="1510565657">
          <w:marLeft w:val="0"/>
          <w:marRight w:val="0"/>
          <w:marTop w:val="0"/>
          <w:marBottom w:val="0"/>
          <w:divBdr>
            <w:top w:val="none" w:sz="0" w:space="0" w:color="auto"/>
            <w:left w:val="none" w:sz="0" w:space="0" w:color="auto"/>
            <w:bottom w:val="none" w:sz="0" w:space="0" w:color="auto"/>
            <w:right w:val="none" w:sz="0" w:space="0" w:color="auto"/>
          </w:divBdr>
        </w:div>
        <w:div w:id="1631130722">
          <w:marLeft w:val="0"/>
          <w:marRight w:val="0"/>
          <w:marTop w:val="0"/>
          <w:marBottom w:val="0"/>
          <w:divBdr>
            <w:top w:val="none" w:sz="0" w:space="0" w:color="auto"/>
            <w:left w:val="none" w:sz="0" w:space="0" w:color="auto"/>
            <w:bottom w:val="none" w:sz="0" w:space="0" w:color="auto"/>
            <w:right w:val="none" w:sz="0" w:space="0" w:color="auto"/>
          </w:divBdr>
        </w:div>
        <w:div w:id="244458301">
          <w:marLeft w:val="0"/>
          <w:marRight w:val="0"/>
          <w:marTop w:val="0"/>
          <w:marBottom w:val="0"/>
          <w:divBdr>
            <w:top w:val="none" w:sz="0" w:space="0" w:color="auto"/>
            <w:left w:val="none" w:sz="0" w:space="0" w:color="auto"/>
            <w:bottom w:val="none" w:sz="0" w:space="0" w:color="auto"/>
            <w:right w:val="none" w:sz="0" w:space="0" w:color="auto"/>
          </w:divBdr>
        </w:div>
      </w:divsChild>
    </w:div>
    <w:div w:id="2048723523">
      <w:bodyDiv w:val="1"/>
      <w:marLeft w:val="0"/>
      <w:marRight w:val="0"/>
      <w:marTop w:val="0"/>
      <w:marBottom w:val="0"/>
      <w:divBdr>
        <w:top w:val="none" w:sz="0" w:space="0" w:color="auto"/>
        <w:left w:val="none" w:sz="0" w:space="0" w:color="auto"/>
        <w:bottom w:val="none" w:sz="0" w:space="0" w:color="auto"/>
        <w:right w:val="none" w:sz="0" w:space="0" w:color="auto"/>
      </w:divBdr>
      <w:divsChild>
        <w:div w:id="2031300655">
          <w:marLeft w:val="0"/>
          <w:marRight w:val="0"/>
          <w:marTop w:val="0"/>
          <w:marBottom w:val="0"/>
          <w:divBdr>
            <w:top w:val="none" w:sz="0" w:space="0" w:color="auto"/>
            <w:left w:val="none" w:sz="0" w:space="0" w:color="auto"/>
            <w:bottom w:val="none" w:sz="0" w:space="0" w:color="auto"/>
            <w:right w:val="none" w:sz="0" w:space="0" w:color="auto"/>
          </w:divBdr>
        </w:div>
        <w:div w:id="205996650">
          <w:marLeft w:val="0"/>
          <w:marRight w:val="0"/>
          <w:marTop w:val="0"/>
          <w:marBottom w:val="0"/>
          <w:divBdr>
            <w:top w:val="none" w:sz="0" w:space="0" w:color="auto"/>
            <w:left w:val="none" w:sz="0" w:space="0" w:color="auto"/>
            <w:bottom w:val="none" w:sz="0" w:space="0" w:color="auto"/>
            <w:right w:val="none" w:sz="0" w:space="0" w:color="auto"/>
          </w:divBdr>
        </w:div>
      </w:divsChild>
    </w:div>
    <w:div w:id="2144157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888</TotalTime>
  <Pages>6</Pages>
  <Words>2137</Words>
  <Characters>12182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DEANE</dc:creator>
  <cp:keywords/>
  <dc:description/>
  <cp:lastModifiedBy>BILL</cp:lastModifiedBy>
  <cp:revision>28</cp:revision>
  <cp:lastPrinted>2025-07-10T00:11:00Z</cp:lastPrinted>
  <dcterms:created xsi:type="dcterms:W3CDTF">2025-04-12T14:26:00Z</dcterms:created>
  <dcterms:modified xsi:type="dcterms:W3CDTF">2025-07-10T00:15:00Z</dcterms:modified>
</cp:coreProperties>
</file>